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E21094" w14:textId="77777777" w:rsidR="00876CD6" w:rsidRDefault="00876CD6" w:rsidP="00876CD6">
      <w:pPr>
        <w:ind w:left="-426" w:right="-427"/>
        <w:rPr>
          <w:b/>
          <w:bCs/>
          <w:color w:val="64594E" w:themeColor="accent6"/>
          <w:sz w:val="24"/>
          <w:szCs w:val="24"/>
          <w:u w:val="single"/>
          <w:lang w:val="nb-NO"/>
        </w:rPr>
      </w:pPr>
      <w:r w:rsidRPr="000A500D">
        <w:rPr>
          <w:b/>
          <w:bCs/>
          <w:color w:val="64594E" w:themeColor="accent6"/>
          <w:sz w:val="24"/>
          <w:szCs w:val="24"/>
          <w:u w:val="single"/>
        </w:rPr>
        <w:t>PRESSEMELDING</w:t>
      </w:r>
    </w:p>
    <w:p w14:paraId="5B54A646" w14:textId="77777777" w:rsidR="000A500D" w:rsidRPr="000A500D" w:rsidRDefault="000A500D" w:rsidP="00876CD6">
      <w:pPr>
        <w:ind w:left="-426" w:right="-427"/>
        <w:rPr>
          <w:color w:val="64594E" w:themeColor="accent6"/>
          <w:sz w:val="24"/>
          <w:szCs w:val="24"/>
          <w:u w:val="single"/>
          <w:lang w:val="nb-NO"/>
        </w:rPr>
      </w:pPr>
    </w:p>
    <w:p w14:paraId="13A2F0EF" w14:textId="70EC0710" w:rsidR="00876CD6" w:rsidRPr="00876CD6" w:rsidRDefault="00876CD6" w:rsidP="41488D6F">
      <w:pPr>
        <w:ind w:left="-426" w:right="-427"/>
        <w:rPr>
          <w:color w:val="64594E" w:themeColor="accent6"/>
          <w:lang w:val="nb-NO"/>
        </w:rPr>
      </w:pPr>
      <w:r w:rsidRPr="595D2C9A">
        <w:rPr>
          <w:b/>
          <w:bCs/>
          <w:color w:val="63584E"/>
          <w:lang w:val="nb-NO"/>
        </w:rPr>
        <w:t xml:space="preserve">Sortbat Belgia overtar Høyenergi Norge for bærekraftig håndtering av </w:t>
      </w:r>
      <w:r w:rsidR="5FA4E04F" w:rsidRPr="595D2C9A">
        <w:rPr>
          <w:b/>
          <w:bCs/>
          <w:color w:val="63584E"/>
          <w:lang w:val="nb-NO"/>
        </w:rPr>
        <w:t>høyenergi</w:t>
      </w:r>
      <w:r w:rsidRPr="595D2C9A">
        <w:rPr>
          <w:b/>
          <w:bCs/>
          <w:color w:val="63584E"/>
          <w:lang w:val="nb-NO"/>
        </w:rPr>
        <w:t>batterier ved slutten av deres livssyklus</w:t>
      </w:r>
    </w:p>
    <w:p w14:paraId="6D01BB57" w14:textId="06A2D4B7" w:rsidR="00876CD6" w:rsidRPr="00876CD6" w:rsidRDefault="00876CD6" w:rsidP="41488D6F">
      <w:pPr>
        <w:ind w:left="-426" w:right="-427"/>
        <w:rPr>
          <w:color w:val="64594E" w:themeColor="accent6"/>
          <w:lang w:val="nb-NO"/>
        </w:rPr>
      </w:pPr>
      <w:r w:rsidRPr="595D2C9A">
        <w:rPr>
          <w:color w:val="63584E"/>
          <w:lang w:val="nb-NO"/>
        </w:rPr>
        <w:t xml:space="preserve">Sortbat, et datterselskap av Bebat, overtar Høyenergi, et datterselskap av Batteriretur, for å styrke Belgia og Norges lederskap innen håndtering av </w:t>
      </w:r>
      <w:r w:rsidR="5DC62749" w:rsidRPr="595D2C9A">
        <w:rPr>
          <w:color w:val="63584E"/>
          <w:lang w:val="nb-NO"/>
        </w:rPr>
        <w:t>høyenergi</w:t>
      </w:r>
      <w:r w:rsidRPr="595D2C9A">
        <w:rPr>
          <w:color w:val="63584E"/>
          <w:lang w:val="nb-NO"/>
        </w:rPr>
        <w:t>batterier, inkludert batterier fra elektriske kjøretøy (EV), m</w:t>
      </w:r>
      <w:r w:rsidR="2EA3A8E7" w:rsidRPr="595D2C9A">
        <w:rPr>
          <w:color w:val="63584E"/>
          <w:lang w:val="nb-NO"/>
        </w:rPr>
        <w:t>arinesektoren</w:t>
      </w:r>
      <w:r w:rsidRPr="595D2C9A">
        <w:rPr>
          <w:color w:val="63584E"/>
          <w:lang w:val="nb-NO"/>
        </w:rPr>
        <w:t xml:space="preserve"> og energilagringssystemer (BESS). Dette oppkjøpet forutser den kommende bølgen av utrangerte batterier i Europa, samtidig som det umiddelbart adresserer utfordringen i Norge, en pioner innen elektriske kjøretøy.</w:t>
      </w:r>
    </w:p>
    <w:p w14:paraId="767CF37C" w14:textId="77777777" w:rsidR="00876CD6" w:rsidRPr="00876CD6" w:rsidRDefault="00876CD6" w:rsidP="00876CD6">
      <w:pPr>
        <w:ind w:left="-426" w:right="-427"/>
        <w:rPr>
          <w:color w:val="64594E" w:themeColor="accent6"/>
        </w:rPr>
      </w:pPr>
      <w:r w:rsidRPr="00876CD6">
        <w:rPr>
          <w:b/>
          <w:bCs/>
          <w:color w:val="64594E" w:themeColor="accent6"/>
        </w:rPr>
        <w:t>En helhetlig løsning for håndtering av høyenergibatterier</w:t>
      </w:r>
    </w:p>
    <w:p w14:paraId="3295D80E" w14:textId="1A908885" w:rsidR="00876CD6" w:rsidRPr="00876CD6" w:rsidRDefault="00876CD6" w:rsidP="41488D6F">
      <w:pPr>
        <w:ind w:left="-426" w:right="-427"/>
        <w:rPr>
          <w:color w:val="64594E" w:themeColor="accent6"/>
          <w:lang w:val="nb-NO"/>
        </w:rPr>
      </w:pPr>
      <w:r w:rsidRPr="595D2C9A">
        <w:rPr>
          <w:color w:val="63584E"/>
          <w:lang w:val="nb-NO"/>
        </w:rPr>
        <w:t xml:space="preserve">Ettersom markedet for </w:t>
      </w:r>
      <w:r w:rsidR="307A3DFF" w:rsidRPr="595D2C9A">
        <w:rPr>
          <w:color w:val="63584E"/>
          <w:lang w:val="nb-NO"/>
        </w:rPr>
        <w:t>høyenergi</w:t>
      </w:r>
      <w:r w:rsidRPr="595D2C9A">
        <w:rPr>
          <w:color w:val="63584E"/>
          <w:lang w:val="nb-NO"/>
        </w:rPr>
        <w:t>batterier vokser raskt, utvikler Sortbat og Høyenergi en komplett, sikker og skalerbar løsning for håndtering av høyenergi- og høyspenningsbatterier. Dette inkluderer alt fra små husholdningsenergilagringssystemer (ESS) på 30 kg, EV-batterier på flere hundre kg, til industrielle energilagringsbatterier (BESS) på flere tonn.</w:t>
      </w:r>
    </w:p>
    <w:p w14:paraId="398E5C3D" w14:textId="1F309355" w:rsidR="00876CD6" w:rsidRPr="00876CD6" w:rsidRDefault="00876CD6" w:rsidP="41488D6F">
      <w:pPr>
        <w:ind w:left="-426" w:right="-427"/>
        <w:rPr>
          <w:color w:val="64594E" w:themeColor="accent6"/>
          <w:lang w:val="nb-NO"/>
        </w:rPr>
      </w:pPr>
      <w:r w:rsidRPr="595D2C9A">
        <w:rPr>
          <w:color w:val="63584E"/>
          <w:lang w:val="nb-NO"/>
        </w:rPr>
        <w:t>Med fem års erfaring foran resten av Europa, har Høyenergi utviklet spesialisert ekspertise i</w:t>
      </w:r>
      <w:r w:rsidR="53A9C837" w:rsidRPr="595D2C9A">
        <w:rPr>
          <w:color w:val="63584E"/>
          <w:lang w:val="nb-NO"/>
        </w:rPr>
        <w:t>nnen</w:t>
      </w:r>
      <w:r w:rsidRPr="595D2C9A">
        <w:rPr>
          <w:color w:val="63584E"/>
          <w:lang w:val="nb-NO"/>
        </w:rPr>
        <w:t xml:space="preserve"> håndtering av </w:t>
      </w:r>
      <w:r w:rsidR="77F0F8FA" w:rsidRPr="595D2C9A">
        <w:rPr>
          <w:color w:val="63584E"/>
          <w:lang w:val="nb-NO"/>
        </w:rPr>
        <w:t>kritiske og ikke kritiske høyenergi</w:t>
      </w:r>
      <w:r w:rsidRPr="595D2C9A">
        <w:rPr>
          <w:color w:val="63584E"/>
          <w:lang w:val="nb-NO"/>
        </w:rPr>
        <w:t>batterier. Deres dyptgående kunnskap om batterisikkerhet, demonteringsteknikker og operasjonelle prosesser kompletterer Sortbats avanserte sorterings- og håndteringskapasiteter. Ved hjelp av innovative verktøy, som programvareplattformer for demontering tilpasset alle merker og løsninger for utladning og diagnostisering av batterimodulers tilstand, utvider Høyenergi partnerskapets muligheter for gjenbruk av batterier.</w:t>
      </w:r>
    </w:p>
    <w:p w14:paraId="2575711F" w14:textId="77777777" w:rsidR="00876CD6" w:rsidRPr="00876CD6" w:rsidRDefault="00876CD6" w:rsidP="00876CD6">
      <w:pPr>
        <w:ind w:left="-426" w:right="-427"/>
        <w:rPr>
          <w:color w:val="64594E" w:themeColor="accent6"/>
        </w:rPr>
      </w:pPr>
      <w:r w:rsidRPr="00876CD6">
        <w:rPr>
          <w:color w:val="64594E" w:themeColor="accent6"/>
        </w:rPr>
        <w:t>Sammen vil de tilby en toppmoderne, helhetlig løsning for batteriers livssyklus, som inkluderer:</w:t>
      </w:r>
    </w:p>
    <w:p w14:paraId="25816763" w14:textId="55E73664" w:rsidR="00876CD6" w:rsidRPr="00876CD6" w:rsidRDefault="00876CD6" w:rsidP="595D2C9A">
      <w:pPr>
        <w:numPr>
          <w:ilvl w:val="0"/>
          <w:numId w:val="18"/>
        </w:numPr>
        <w:ind w:right="-427"/>
        <w:rPr>
          <w:color w:val="64594E" w:themeColor="accent6"/>
          <w:lang w:val="en-US"/>
        </w:rPr>
      </w:pPr>
      <w:r w:rsidRPr="595D2C9A">
        <w:rPr>
          <w:color w:val="64594E" w:themeColor="accent6"/>
          <w:lang w:val="en-US"/>
        </w:rPr>
        <w:t>D</w:t>
      </w:r>
      <w:r w:rsidR="249BB888" w:rsidRPr="595D2C9A">
        <w:rPr>
          <w:color w:val="64594E" w:themeColor="accent6"/>
          <w:lang w:val="en-US"/>
        </w:rPr>
        <w:t xml:space="preserve">iagnose </w:t>
      </w:r>
      <w:r w:rsidRPr="595D2C9A">
        <w:rPr>
          <w:color w:val="64594E" w:themeColor="accent6"/>
          <w:lang w:val="en-US"/>
        </w:rPr>
        <w:t>og sikker emballering</w:t>
      </w:r>
    </w:p>
    <w:p w14:paraId="7068127C" w14:textId="77777777" w:rsidR="00876CD6" w:rsidRPr="00876CD6" w:rsidRDefault="00876CD6" w:rsidP="00876CD6">
      <w:pPr>
        <w:numPr>
          <w:ilvl w:val="0"/>
          <w:numId w:val="18"/>
        </w:numPr>
        <w:ind w:right="-427"/>
        <w:rPr>
          <w:color w:val="64594E" w:themeColor="accent6"/>
        </w:rPr>
      </w:pPr>
      <w:r w:rsidRPr="00876CD6">
        <w:rPr>
          <w:color w:val="64594E" w:themeColor="accent6"/>
        </w:rPr>
        <w:t>Transport og lossing</w:t>
      </w:r>
    </w:p>
    <w:p w14:paraId="639A10DC" w14:textId="6C2F0A82" w:rsidR="00876CD6" w:rsidRPr="00876CD6" w:rsidRDefault="00876CD6" w:rsidP="595D2C9A">
      <w:pPr>
        <w:numPr>
          <w:ilvl w:val="0"/>
          <w:numId w:val="18"/>
        </w:numPr>
        <w:ind w:right="-427"/>
        <w:rPr>
          <w:color w:val="64594E" w:themeColor="accent6"/>
          <w:lang w:val="en-US"/>
        </w:rPr>
      </w:pPr>
      <w:r w:rsidRPr="595D2C9A">
        <w:rPr>
          <w:color w:val="64594E" w:themeColor="accent6"/>
          <w:lang w:val="en-US"/>
        </w:rPr>
        <w:t xml:space="preserve">Demontering og </w:t>
      </w:r>
      <w:r w:rsidR="73814F3C" w:rsidRPr="595D2C9A">
        <w:rPr>
          <w:color w:val="64594E" w:themeColor="accent6"/>
          <w:lang w:val="en-US"/>
        </w:rPr>
        <w:t>sikkerhets</w:t>
      </w:r>
      <w:r w:rsidRPr="595D2C9A">
        <w:rPr>
          <w:color w:val="64594E" w:themeColor="accent6"/>
          <w:lang w:val="en-US"/>
        </w:rPr>
        <w:t>vurdering</w:t>
      </w:r>
    </w:p>
    <w:p w14:paraId="2763886C" w14:textId="1FDB701A" w:rsidR="00876CD6" w:rsidRDefault="00876CD6" w:rsidP="595D2C9A">
      <w:pPr>
        <w:numPr>
          <w:ilvl w:val="0"/>
          <w:numId w:val="18"/>
        </w:numPr>
        <w:ind w:right="-427"/>
        <w:rPr>
          <w:color w:val="76BE43" w:themeColor="accent1"/>
          <w:szCs w:val="21"/>
          <w:lang w:val="nb-NO"/>
        </w:rPr>
      </w:pPr>
      <w:r w:rsidRPr="595D2C9A">
        <w:rPr>
          <w:color w:val="64594E" w:themeColor="accent6"/>
          <w:lang w:val="nb-NO"/>
        </w:rPr>
        <w:t xml:space="preserve">Gjenbruk av batterimoduler og anvendelse i </w:t>
      </w:r>
      <w:r w:rsidR="002E9969" w:rsidRPr="595D2C9A">
        <w:rPr>
          <w:color w:val="64594E" w:themeColor="accent6"/>
          <w:lang w:val="nb-NO"/>
        </w:rPr>
        <w:t>second-life</w:t>
      </w:r>
    </w:p>
    <w:p w14:paraId="2EDCCAFD" w14:textId="7D7E4BC6" w:rsidR="00876CD6" w:rsidRPr="00876CD6" w:rsidRDefault="002E9969" w:rsidP="595D2C9A">
      <w:pPr>
        <w:numPr>
          <w:ilvl w:val="0"/>
          <w:numId w:val="18"/>
        </w:numPr>
        <w:ind w:right="-427"/>
        <w:rPr>
          <w:color w:val="64594E" w:themeColor="accent6"/>
          <w:lang w:val="en-US"/>
        </w:rPr>
      </w:pPr>
      <w:r w:rsidRPr="595D2C9A">
        <w:rPr>
          <w:color w:val="64594E" w:themeColor="accent6"/>
          <w:lang w:val="en-US"/>
        </w:rPr>
        <w:t>Gjenvinn</w:t>
      </w:r>
      <w:r w:rsidR="00876CD6" w:rsidRPr="595D2C9A">
        <w:rPr>
          <w:color w:val="64594E" w:themeColor="accent6"/>
          <w:lang w:val="en-US"/>
        </w:rPr>
        <w:t>ing av ikke-funksjonelle komponenter</w:t>
      </w:r>
    </w:p>
    <w:p w14:paraId="67641ACF" w14:textId="77777777" w:rsidR="00876CD6" w:rsidRPr="00876CD6" w:rsidRDefault="00876CD6" w:rsidP="00876CD6">
      <w:pPr>
        <w:ind w:left="-426" w:right="-427"/>
        <w:rPr>
          <w:color w:val="64594E" w:themeColor="accent6"/>
        </w:rPr>
      </w:pPr>
      <w:r w:rsidRPr="00876CD6">
        <w:rPr>
          <w:b/>
          <w:bCs/>
          <w:color w:val="64594E" w:themeColor="accent6"/>
        </w:rPr>
        <w:t>En markedsdrevet satsing for fremtiden</w:t>
      </w:r>
    </w:p>
    <w:p w14:paraId="06655B4F" w14:textId="666641B0" w:rsidR="00876CD6" w:rsidRPr="00876CD6" w:rsidRDefault="00876CD6" w:rsidP="595D2C9A">
      <w:pPr>
        <w:ind w:left="-426" w:right="-427"/>
        <w:rPr>
          <w:color w:val="64594E" w:themeColor="accent6"/>
          <w:lang w:val="nb-NO"/>
        </w:rPr>
      </w:pPr>
      <w:r w:rsidRPr="595D2C9A">
        <w:rPr>
          <w:color w:val="63584E"/>
          <w:lang w:val="nb-NO"/>
        </w:rPr>
        <w:t xml:space="preserve">Peter Coonen, </w:t>
      </w:r>
      <w:r w:rsidR="684A328E" w:rsidRPr="595D2C9A">
        <w:rPr>
          <w:color w:val="63584E"/>
          <w:lang w:val="nb-NO"/>
        </w:rPr>
        <w:t>CEO</w:t>
      </w:r>
      <w:r w:rsidRPr="595D2C9A">
        <w:rPr>
          <w:color w:val="63584E"/>
          <w:lang w:val="nb-NO"/>
        </w:rPr>
        <w:t xml:space="preserve"> i Bebat, understreker: "I dag er sikre og integrerte løsninger for utrangerte batterier ekstremt sjeldne, om ikke helt fraværende i markedet. Derfor tar Bebat ledelsen med en midlertidig, </w:t>
      </w:r>
      <w:r w:rsidR="469A6FB2" w:rsidRPr="595D2C9A">
        <w:rPr>
          <w:color w:val="63584E"/>
          <w:lang w:val="nb-NO"/>
        </w:rPr>
        <w:t xml:space="preserve">og </w:t>
      </w:r>
      <w:r w:rsidRPr="595D2C9A">
        <w:rPr>
          <w:color w:val="63584E"/>
          <w:lang w:val="nb-NO"/>
        </w:rPr>
        <w:t>avgjørende løsning, som bygger bro frem til den forventede bølgen av utrangerte elbilbatterier i 2035. Det er avgjørende at en robust løsning er på plass innen den tid, men det er ikke et alternativ å vente. Dette oppkjøpet lar oss handle nå, bygge ekspertise og sikre en trygg, skalerbar løsning for fremtiden."</w:t>
      </w:r>
    </w:p>
    <w:p w14:paraId="796C8C95" w14:textId="4C9967D6" w:rsidR="00876CD6" w:rsidRPr="00876CD6" w:rsidRDefault="00876CD6" w:rsidP="1F354F5C">
      <w:pPr>
        <w:ind w:left="-426" w:right="-427"/>
        <w:rPr>
          <w:color w:val="64594E" w:themeColor="accent6"/>
          <w:lang w:val="nb-NO"/>
        </w:rPr>
      </w:pPr>
      <w:r w:rsidRPr="58D838B0">
        <w:rPr>
          <w:b/>
          <w:bCs/>
          <w:color w:val="63584E"/>
          <w:lang w:val="nb-NO"/>
        </w:rPr>
        <w:lastRenderedPageBreak/>
        <w:t>Marcus Sandholmen</w:t>
      </w:r>
      <w:r w:rsidRPr="58D838B0">
        <w:rPr>
          <w:color w:val="63584E"/>
          <w:lang w:val="nb-NO"/>
        </w:rPr>
        <w:t xml:space="preserve">, </w:t>
      </w:r>
      <w:r w:rsidR="19433E78" w:rsidRPr="58D838B0">
        <w:rPr>
          <w:color w:val="63584E"/>
          <w:lang w:val="nb-NO"/>
        </w:rPr>
        <w:t>CEO</w:t>
      </w:r>
      <w:r w:rsidRPr="58D838B0">
        <w:rPr>
          <w:color w:val="63584E"/>
          <w:lang w:val="nb-NO"/>
        </w:rPr>
        <w:t xml:space="preserve"> i Høyenergi: "I Norge er over 90 % av nye biler som selges elektriske, noe som betyr at første generasjon elbiler allerede når slutten av sin levetid. Partnerskapet med Sortbat, en ledende aktør på sitt felt, er et strategisk trekk for å utvikle bærekraftige løsninger over hele Europa. Sammen med Bebat etablerer vi FoU-fasiliteter og opplæringsprogrammer for teknikere for å sikre trygg og ansvarlig håndtering av dagens og morgendagens batterier."</w:t>
      </w:r>
    </w:p>
    <w:p w14:paraId="545A3ABF" w14:textId="5E7343A4" w:rsidR="00876CD6" w:rsidRPr="00876CD6" w:rsidRDefault="00876CD6" w:rsidP="3DECCBA4">
      <w:pPr>
        <w:ind w:left="-426" w:right="-427"/>
        <w:rPr>
          <w:color w:val="64594E" w:themeColor="accent6"/>
          <w:lang w:val="nb-NO"/>
        </w:rPr>
      </w:pPr>
      <w:r w:rsidRPr="595D2C9A">
        <w:rPr>
          <w:color w:val="63584E"/>
          <w:lang w:val="nb-NO"/>
        </w:rPr>
        <w:t xml:space="preserve">Tor Henrik Svendsen, </w:t>
      </w:r>
      <w:r w:rsidR="161AE1DD" w:rsidRPr="595D2C9A">
        <w:rPr>
          <w:color w:val="63584E"/>
          <w:lang w:val="nb-NO"/>
        </w:rPr>
        <w:t>CEO</w:t>
      </w:r>
      <w:r w:rsidRPr="595D2C9A">
        <w:rPr>
          <w:color w:val="63584E"/>
          <w:lang w:val="nb-NO"/>
        </w:rPr>
        <w:t xml:space="preserve"> i Batteriretur, konkluderer: "Samarbeidet mellom Batteriretur, Sortbat og Bebat setter en ny standard for hvordan vi kan takle de miljømessige utfordringene knyttet til brukte batterier. Gjennom deres felles innsats viser de hvordan internasjonalt samarbeid kan skape innovative løsninger, redusere miljøpåvirkningen og bidra til å gjøre den sirkulære økonomien til en realitet. Dette oppkjøpet er intet mindre enn en milepæl for både bransjen og miljøet – et lysende eksempel på hva vi kan oppnå når vi jobber sammen for en bærekraftig fremtid. Dette samarbeidet vil gjøre oss sterkere, noe som til slutt vil komme våre kunder til gode."</w:t>
      </w:r>
    </w:p>
    <w:p w14:paraId="248C8CBA" w14:textId="77777777" w:rsidR="00876CD6" w:rsidRPr="00876CD6" w:rsidRDefault="00876CD6" w:rsidP="00876CD6">
      <w:pPr>
        <w:ind w:left="-426" w:right="-427"/>
        <w:rPr>
          <w:color w:val="64594E" w:themeColor="accent6"/>
        </w:rPr>
      </w:pPr>
      <w:r w:rsidRPr="00876CD6">
        <w:rPr>
          <w:b/>
          <w:bCs/>
          <w:color w:val="64594E" w:themeColor="accent6"/>
        </w:rPr>
        <w:t>Et voksende globalt marked og behovet for sirkulære løsninger</w:t>
      </w:r>
    </w:p>
    <w:p w14:paraId="3EFF7F28" w14:textId="77777777" w:rsidR="00876CD6" w:rsidRPr="00720990" w:rsidRDefault="00876CD6" w:rsidP="3DECCBA4">
      <w:pPr>
        <w:ind w:left="-426" w:right="-427"/>
        <w:rPr>
          <w:color w:val="64594E" w:themeColor="accent6"/>
          <w:lang w:val="nb-NO"/>
        </w:rPr>
      </w:pPr>
      <w:r w:rsidRPr="00720990">
        <w:rPr>
          <w:color w:val="63584E"/>
          <w:lang w:val="nb-NO"/>
        </w:rPr>
        <w:t>Det globale batterimarkedet, verdsatt til over 250 milliarder dollar, har vokst med en årlig rate på 16 % siden 2016. Markedet for EV-batterier vokser spesielt raskt, med en årlig vekstrate på 46 %. Denne veksten medfører store utfordringer for håndteringen av utrangerte batterier.</w:t>
      </w:r>
    </w:p>
    <w:p w14:paraId="6ABDF539" w14:textId="77777777" w:rsidR="00876CD6" w:rsidRPr="00876CD6" w:rsidRDefault="00876CD6" w:rsidP="00876CD6">
      <w:pPr>
        <w:ind w:left="-426" w:right="-427"/>
        <w:rPr>
          <w:color w:val="64594E" w:themeColor="accent6"/>
        </w:rPr>
      </w:pPr>
      <w:r w:rsidRPr="00876CD6">
        <w:rPr>
          <w:color w:val="64594E" w:themeColor="accent6"/>
        </w:rPr>
        <w:t>Oppkjøpet av Høyenergi av Sortbat har som mål å utvikle innovative løsninger for håndtering, gjenbruk og resirkulering av batterier – viktige komponenter i en bærekraftig, sirkulær økonomi.</w:t>
      </w:r>
    </w:p>
    <w:p w14:paraId="147587CB" w14:textId="77777777" w:rsidR="00876CD6" w:rsidRPr="00876CD6" w:rsidRDefault="00876CD6" w:rsidP="00876CD6">
      <w:pPr>
        <w:ind w:left="-426" w:right="-427"/>
        <w:rPr>
          <w:color w:val="64594E" w:themeColor="accent6"/>
        </w:rPr>
      </w:pPr>
      <w:r w:rsidRPr="00876CD6">
        <w:rPr>
          <w:b/>
          <w:bCs/>
          <w:color w:val="64594E" w:themeColor="accent6"/>
        </w:rPr>
        <w:t>Investering i fremtiden for batterisirkularitet</w:t>
      </w:r>
    </w:p>
    <w:p w14:paraId="1295C77F" w14:textId="77777777" w:rsidR="005F4C9F" w:rsidRDefault="00876CD6" w:rsidP="002925F1">
      <w:pPr>
        <w:ind w:left="-426" w:right="-427"/>
        <w:rPr>
          <w:color w:val="63584E"/>
          <w:lang w:val="nb-NO"/>
        </w:rPr>
      </w:pPr>
      <w:r w:rsidRPr="595D2C9A">
        <w:rPr>
          <w:color w:val="63584E"/>
          <w:lang w:val="nb-NO"/>
        </w:rPr>
        <w:t xml:space="preserve">Dette oppkjøpet representerer et stort fremskritt i sirkulærøkonomien for </w:t>
      </w:r>
      <w:r w:rsidR="557A7482" w:rsidRPr="595D2C9A">
        <w:rPr>
          <w:color w:val="63584E"/>
          <w:lang w:val="nb-NO"/>
        </w:rPr>
        <w:t>høyenergi</w:t>
      </w:r>
      <w:r w:rsidRPr="595D2C9A">
        <w:rPr>
          <w:color w:val="63584E"/>
          <w:lang w:val="nb-NO"/>
        </w:rPr>
        <w:t>batterier i vårt land. Ved å forutse fremtidige behandlingsbehov posisjonerer Bebat, Batteriretur, Sortbat og Høyenergi Belgia og Norge som ledere innen bærekraftig elektromobilitet og energilagringsløsninger.</w:t>
      </w:r>
    </w:p>
    <w:p w14:paraId="1BEC9195" w14:textId="239A9744" w:rsidR="007A1829" w:rsidRPr="007A1829" w:rsidRDefault="007A1829" w:rsidP="00F655E1">
      <w:pPr>
        <w:ind w:left="-426" w:right="-427"/>
        <w:rPr>
          <w:color w:val="63584E"/>
          <w:lang w:val="nb-NO"/>
        </w:rPr>
      </w:pPr>
      <w:r w:rsidRPr="005F4C9F">
        <w:rPr>
          <w:color w:val="64594E" w:themeColor="accent6"/>
        </w:rPr>
        <w:t>Med dedikerte FoU-fasiliteter, spesialiserte opplæringsprogrammer og sentre for administrasjon av batterilivssyklus, vil dette samarbeidet ikke bare bygge bransjeekspertise, men også sikre sikker batteri</w:t>
      </w:r>
      <w:r w:rsidR="003265CD">
        <w:rPr>
          <w:color w:val="64594E" w:themeColor="accent6"/>
        </w:rPr>
        <w:t>håndtering</w:t>
      </w:r>
      <w:r w:rsidRPr="005F4C9F">
        <w:rPr>
          <w:color w:val="64594E" w:themeColor="accent6"/>
        </w:rPr>
        <w:t xml:space="preserve"> i alle faser av livssyklusen.</w:t>
      </w:r>
    </w:p>
    <w:p w14:paraId="39223385" w14:textId="151EDD97" w:rsidR="008B487C" w:rsidRPr="00EF0384" w:rsidRDefault="008B487C" w:rsidP="005F1321">
      <w:pPr>
        <w:ind w:left="-426" w:right="-427"/>
        <w:rPr>
          <w:color w:val="64594E" w:themeColor="accent6"/>
        </w:rPr>
      </w:pPr>
      <w:r w:rsidRPr="00EF0384">
        <w:rPr>
          <w:b/>
          <w:bCs/>
          <w:color w:val="64594E" w:themeColor="accent6"/>
        </w:rPr>
        <w:t>Daniel Cheret</w:t>
      </w:r>
      <w:r w:rsidRPr="00EF0384">
        <w:rPr>
          <w:color w:val="64594E" w:themeColor="accent6"/>
        </w:rPr>
        <w:t xml:space="preserve">, </w:t>
      </w:r>
      <w:r w:rsidR="00485882">
        <w:rPr>
          <w:color w:val="64594E" w:themeColor="accent6"/>
        </w:rPr>
        <w:t>CEO</w:t>
      </w:r>
      <w:r w:rsidRPr="00EF0384">
        <w:rPr>
          <w:color w:val="64594E" w:themeColor="accent6"/>
        </w:rPr>
        <w:t xml:space="preserve"> i Sortbat: </w:t>
      </w:r>
      <w:r w:rsidRPr="00EF0384">
        <w:rPr>
          <w:i/>
          <w:iCs/>
          <w:color w:val="64594E" w:themeColor="accent6"/>
        </w:rPr>
        <w:t xml:space="preserve">«Norge er virkelig en pioner innen håndtering av </w:t>
      </w:r>
      <w:r w:rsidR="00485882">
        <w:rPr>
          <w:i/>
          <w:iCs/>
          <w:color w:val="64594E" w:themeColor="accent6"/>
        </w:rPr>
        <w:t>høyenergi</w:t>
      </w:r>
      <w:r w:rsidRPr="00EF0384">
        <w:rPr>
          <w:i/>
          <w:iCs/>
          <w:color w:val="64594E" w:themeColor="accent6"/>
        </w:rPr>
        <w:t xml:space="preserve"> batterier, og dette oppkjøpet av Høyenergi</w:t>
      </w:r>
      <w:r w:rsidR="001B0D33">
        <w:rPr>
          <w:i/>
          <w:iCs/>
          <w:color w:val="64594E" w:themeColor="accent6"/>
        </w:rPr>
        <w:t xml:space="preserve"> AS</w:t>
      </w:r>
      <w:r w:rsidRPr="00EF0384">
        <w:rPr>
          <w:i/>
          <w:iCs/>
          <w:color w:val="64594E" w:themeColor="accent6"/>
        </w:rPr>
        <w:t xml:space="preserve"> gjør det mulig for oss å posisjonere Belgia på den internasjonale scenen i denne blomstrende sektoren. Vi handler i dag for å sikre at vi er fullt forberedt når bølgen av utgåtte batterier fra det belgiske markedet når sitt høydepunkt. Ved å slå oss sammen styrker vi vår ekspertise for å takle denne store utfordringen, tilby en sikker og transparent løsning og aktivt bidra til den sirkulære økonomien til morgendagens batterier.» </w:t>
      </w:r>
    </w:p>
    <w:p w14:paraId="1C1C1BEF" w14:textId="77777777" w:rsidR="004D34AE" w:rsidRDefault="004D34AE" w:rsidP="00364991">
      <w:pPr>
        <w:ind w:left="-426" w:right="-427"/>
        <w:rPr>
          <w:b/>
          <w:bCs/>
          <w:color w:val="64594E" w:themeColor="accent6"/>
          <w:lang w:val="nb-NO"/>
        </w:rPr>
      </w:pPr>
    </w:p>
    <w:p w14:paraId="2B134BD0" w14:textId="77777777" w:rsidR="004D34AE" w:rsidRDefault="004D34AE" w:rsidP="00364991">
      <w:pPr>
        <w:ind w:left="-426" w:right="-427"/>
        <w:rPr>
          <w:b/>
          <w:bCs/>
          <w:color w:val="64594E" w:themeColor="accent6"/>
          <w:lang w:val="nb-NO"/>
        </w:rPr>
      </w:pPr>
    </w:p>
    <w:p w14:paraId="052C99D3" w14:textId="77777777" w:rsidR="004D34AE" w:rsidRDefault="004D34AE" w:rsidP="00364991">
      <w:pPr>
        <w:ind w:left="-426" w:right="-427"/>
        <w:rPr>
          <w:b/>
          <w:bCs/>
          <w:color w:val="64594E" w:themeColor="accent6"/>
          <w:lang w:val="nb-NO"/>
        </w:rPr>
      </w:pPr>
    </w:p>
    <w:p w14:paraId="09F4932E" w14:textId="77777777" w:rsidR="004D34AE" w:rsidRDefault="004D34AE" w:rsidP="00364991">
      <w:pPr>
        <w:ind w:left="-426" w:right="-427"/>
        <w:rPr>
          <w:b/>
          <w:bCs/>
          <w:color w:val="64594E" w:themeColor="accent6"/>
          <w:lang w:val="nb-NO"/>
        </w:rPr>
      </w:pPr>
    </w:p>
    <w:p w14:paraId="32E0DBF2" w14:textId="01A3F4D7" w:rsidR="00364991" w:rsidRPr="005F4C9F" w:rsidRDefault="005F4C9F" w:rsidP="00364991">
      <w:pPr>
        <w:ind w:left="-426" w:right="-427"/>
        <w:rPr>
          <w:b/>
          <w:bCs/>
          <w:color w:val="64594E" w:themeColor="accent6"/>
        </w:rPr>
      </w:pPr>
      <w:r w:rsidRPr="00780505">
        <w:rPr>
          <w:b/>
          <w:bCs/>
          <w:color w:val="64594E" w:themeColor="accent6"/>
          <w:lang w:val="nb-NO"/>
        </w:rPr>
        <w:t>Om</w:t>
      </w:r>
      <w:r w:rsidR="00364991" w:rsidRPr="00780505">
        <w:rPr>
          <w:b/>
          <w:bCs/>
          <w:color w:val="64594E" w:themeColor="accent6"/>
          <w:lang w:val="nb-NO"/>
        </w:rPr>
        <w:t xml:space="preserve"> Sortbat</w:t>
      </w:r>
      <w:r w:rsidR="00364991" w:rsidRPr="005F4C9F">
        <w:rPr>
          <w:b/>
          <w:bCs/>
          <w:color w:val="64594E" w:themeColor="accent6"/>
        </w:rPr>
        <w:t> </w:t>
      </w:r>
    </w:p>
    <w:p w14:paraId="7762B19F" w14:textId="1BE1060F" w:rsidR="00364991" w:rsidRPr="00EF0384" w:rsidRDefault="00780505" w:rsidP="00364991">
      <w:pPr>
        <w:ind w:left="-426" w:right="-427"/>
        <w:rPr>
          <w:color w:val="64594E" w:themeColor="accent6"/>
        </w:rPr>
      </w:pPr>
      <w:r w:rsidRPr="00EF0384">
        <w:rPr>
          <w:i/>
          <w:iCs/>
          <w:color w:val="64594E" w:themeColor="accent6"/>
        </w:rPr>
        <w:t>Sortbat ble grunnlagt i 2010 og er Europas ledende spesialist og pioner innen sikker behandling av alle typer brukte batterier. Med toppmoderne infrastruktur sorterer de batterier etter kjemisk sammensetning og forbereder dem for gjenbruk eller resirkulering.  Til dags dato har Sortbat sortert mer enn en milliard batterier</w:t>
      </w:r>
      <w:r w:rsidR="00364991" w:rsidRPr="00780505">
        <w:rPr>
          <w:i/>
          <w:iCs/>
          <w:color w:val="64594E" w:themeColor="accent6"/>
          <w:lang w:val="nb-NO"/>
        </w:rPr>
        <w:t>. </w:t>
      </w:r>
      <w:r w:rsidR="00364991" w:rsidRPr="00EF0384">
        <w:rPr>
          <w:color w:val="64594E" w:themeColor="accent6"/>
        </w:rPr>
        <w:t> </w:t>
      </w:r>
    </w:p>
    <w:p w14:paraId="64D1FE55" w14:textId="77777777" w:rsidR="00E00733" w:rsidRPr="00EF0384" w:rsidRDefault="00E00733" w:rsidP="00957687">
      <w:pPr>
        <w:ind w:left="-426" w:right="-427"/>
        <w:rPr>
          <w:color w:val="64594E" w:themeColor="accent6"/>
        </w:rPr>
      </w:pPr>
      <w:r w:rsidRPr="00EF0384">
        <w:rPr>
          <w:i/>
          <w:iCs/>
          <w:color w:val="64594E" w:themeColor="accent6"/>
        </w:rPr>
        <w:t>Sortbat forenkler også gjenbruk av batterier ved å demontere, sikkerhetskontrollere og rekondisjonere store bilbatterier, enten de er skadet eller i god stand. Med sin innovative tilnærming deltar Sortbat aktivt i overgangen til et mer bærekraftig miljø, ved å optimalisere sortering og prosessering av batterier og dermed fremme den sirkulære økonomien.</w:t>
      </w:r>
    </w:p>
    <w:p w14:paraId="6716E0C3" w14:textId="77777777" w:rsidR="00E00733" w:rsidRPr="00EF0384" w:rsidRDefault="00E00733" w:rsidP="00957687">
      <w:pPr>
        <w:ind w:left="-426" w:right="-427"/>
        <w:rPr>
          <w:color w:val="64594E" w:themeColor="accent6"/>
        </w:rPr>
      </w:pPr>
      <w:r w:rsidRPr="00EF0384">
        <w:rPr>
          <w:i/>
          <w:iCs/>
          <w:color w:val="64594E" w:themeColor="accent6"/>
        </w:rPr>
        <w:t>Sortbat blir majoritetsaksjonær i Høyenergi med 60 % av aksjene.</w:t>
      </w:r>
    </w:p>
    <w:p w14:paraId="53249DFD" w14:textId="77777777" w:rsidR="00930DFB" w:rsidRPr="00930DFB" w:rsidRDefault="00930DFB" w:rsidP="004C5C1C">
      <w:pPr>
        <w:ind w:left="-426" w:right="-427"/>
        <w:rPr>
          <w:b/>
          <w:bCs/>
          <w:color w:val="64594E" w:themeColor="accent6"/>
        </w:rPr>
      </w:pPr>
      <w:r w:rsidRPr="00930DFB">
        <w:rPr>
          <w:b/>
          <w:bCs/>
          <w:color w:val="64594E" w:themeColor="accent6"/>
        </w:rPr>
        <w:t>Om Bebat</w:t>
      </w:r>
    </w:p>
    <w:p w14:paraId="3ECDE39A" w14:textId="7B6506DF" w:rsidR="00930DFB" w:rsidRPr="00EF0384" w:rsidRDefault="00930DFB" w:rsidP="004C5C1C">
      <w:pPr>
        <w:ind w:left="-426" w:right="-427"/>
        <w:rPr>
          <w:color w:val="64594E" w:themeColor="accent6"/>
        </w:rPr>
      </w:pPr>
      <w:r w:rsidRPr="00EF0384">
        <w:rPr>
          <w:i/>
          <w:iCs/>
          <w:color w:val="64594E" w:themeColor="accent6"/>
        </w:rPr>
        <w:t xml:space="preserve">Bebat ble grunnlagt i 1995 og er organisasjonen som er ansvarlig for innsamling, sortering, resirkulering og gjenbruk av batterier i Belgia. Som en ideell organisasjon støtter Bebat den sirkulære økonomien og energiomstillingen ved å </w:t>
      </w:r>
      <w:r w:rsidR="00DE5801">
        <w:rPr>
          <w:i/>
          <w:iCs/>
          <w:color w:val="64594E" w:themeColor="accent6"/>
        </w:rPr>
        <w:t>håndtere</w:t>
      </w:r>
      <w:r w:rsidRPr="00EF0384">
        <w:rPr>
          <w:i/>
          <w:iCs/>
          <w:color w:val="64594E" w:themeColor="accent6"/>
        </w:rPr>
        <w:t xml:space="preserve"> </w:t>
      </w:r>
      <w:r w:rsidR="002C607A">
        <w:rPr>
          <w:i/>
          <w:iCs/>
          <w:color w:val="64594E" w:themeColor="accent6"/>
        </w:rPr>
        <w:t>kasserte</w:t>
      </w:r>
      <w:r w:rsidRPr="00EF0384">
        <w:rPr>
          <w:i/>
          <w:iCs/>
          <w:color w:val="64594E" w:themeColor="accent6"/>
        </w:rPr>
        <w:t xml:space="preserve"> batterier. Bebat </w:t>
      </w:r>
      <w:r w:rsidR="008F3748">
        <w:rPr>
          <w:i/>
          <w:iCs/>
          <w:color w:val="64594E" w:themeColor="accent6"/>
        </w:rPr>
        <w:t>er opprettet</w:t>
      </w:r>
      <w:r w:rsidRPr="00EF0384">
        <w:rPr>
          <w:i/>
          <w:iCs/>
          <w:color w:val="64594E" w:themeColor="accent6"/>
        </w:rPr>
        <w:t xml:space="preserve"> av batteriprodusenter, og gjør det mulig for bedrifter å oppfylle sin juridiske tilbakeleveringsforpliktelse.</w:t>
      </w:r>
    </w:p>
    <w:p w14:paraId="7BA16BF9" w14:textId="1AB5F74A" w:rsidR="00930DFB" w:rsidRPr="00EF0384" w:rsidRDefault="00930DFB" w:rsidP="004C5C1C">
      <w:pPr>
        <w:ind w:left="-426" w:right="-427"/>
        <w:rPr>
          <w:color w:val="64594E" w:themeColor="accent6"/>
        </w:rPr>
      </w:pPr>
      <w:r w:rsidRPr="00EF0384">
        <w:rPr>
          <w:i/>
          <w:iCs/>
          <w:color w:val="64594E" w:themeColor="accent6"/>
        </w:rPr>
        <w:t>Med over 25 000 innsamlingssteder over hele landet tilbyr Bebat gratis tilgang til å levere brukte batterier. I 202</w:t>
      </w:r>
      <w:r w:rsidR="002415D4">
        <w:rPr>
          <w:i/>
          <w:iCs/>
          <w:color w:val="64594E" w:themeColor="accent6"/>
        </w:rPr>
        <w:t>4</w:t>
      </w:r>
      <w:r w:rsidRPr="00EF0384">
        <w:rPr>
          <w:i/>
          <w:iCs/>
          <w:color w:val="64594E" w:themeColor="accent6"/>
        </w:rPr>
        <w:t xml:space="preserve"> samlet organisasjonen inn over </w:t>
      </w:r>
      <w:r w:rsidR="00C9413E">
        <w:rPr>
          <w:i/>
          <w:iCs/>
          <w:color w:val="64594E" w:themeColor="accent6"/>
        </w:rPr>
        <w:t>4000</w:t>
      </w:r>
      <w:r w:rsidRPr="00EF0384">
        <w:rPr>
          <w:i/>
          <w:iCs/>
          <w:color w:val="64594E" w:themeColor="accent6"/>
        </w:rPr>
        <w:t xml:space="preserve"> tonn batterier. Bebat skiller seg ut for sin tekniske ekspertise, og tilbyr løsninger skreddersydd for alle typer batterier, fra små knappceller til store industri- og elbilbatterier. Takket være sin forpliktelse til bærekraft er Bebat blant verdenslederne innen batteriresirkulering.</w:t>
      </w:r>
    </w:p>
    <w:p w14:paraId="5D300136" w14:textId="5722344B" w:rsidR="00D10CC7" w:rsidRPr="00EF0384" w:rsidRDefault="00D10CC7" w:rsidP="00DF1926">
      <w:pPr>
        <w:ind w:left="-426" w:right="-427"/>
        <w:rPr>
          <w:color w:val="64594E" w:themeColor="accent6"/>
        </w:rPr>
      </w:pPr>
      <w:r w:rsidRPr="00EF0384">
        <w:rPr>
          <w:i/>
          <w:iCs/>
          <w:color w:val="64594E" w:themeColor="accent6"/>
        </w:rPr>
        <w:t xml:space="preserve">Bebat </w:t>
      </w:r>
      <w:r w:rsidR="00772CA3">
        <w:rPr>
          <w:i/>
          <w:iCs/>
          <w:color w:val="64594E" w:themeColor="accent6"/>
        </w:rPr>
        <w:t>eier nå</w:t>
      </w:r>
      <w:r w:rsidRPr="00EF0384">
        <w:rPr>
          <w:i/>
          <w:iCs/>
          <w:color w:val="64594E" w:themeColor="accent6"/>
        </w:rPr>
        <w:t xml:space="preserve"> 20% </w:t>
      </w:r>
      <w:r w:rsidR="00772CA3">
        <w:rPr>
          <w:i/>
          <w:iCs/>
          <w:color w:val="64594E" w:themeColor="accent6"/>
        </w:rPr>
        <w:t>av</w:t>
      </w:r>
      <w:r w:rsidRPr="00EF0384">
        <w:rPr>
          <w:i/>
          <w:iCs/>
          <w:color w:val="64594E" w:themeColor="accent6"/>
        </w:rPr>
        <w:t xml:space="preserve"> Høyenergi.</w:t>
      </w:r>
    </w:p>
    <w:p w14:paraId="5016ADF1" w14:textId="735F55D1" w:rsidR="00494C75" w:rsidRPr="00D10CC7" w:rsidRDefault="00494C75" w:rsidP="00AF2450">
      <w:pPr>
        <w:ind w:left="-426" w:right="-427"/>
        <w:rPr>
          <w:b/>
          <w:bCs/>
          <w:color w:val="64594E" w:themeColor="accent6"/>
        </w:rPr>
      </w:pPr>
      <w:r w:rsidRPr="00D10CC7">
        <w:rPr>
          <w:b/>
          <w:bCs/>
          <w:color w:val="64594E" w:themeColor="accent6"/>
        </w:rPr>
        <w:t>Om Høyenergi</w:t>
      </w:r>
    </w:p>
    <w:p w14:paraId="111BC53B" w14:textId="6C86560B" w:rsidR="00494C75" w:rsidRPr="00EF0384" w:rsidRDefault="00494C75" w:rsidP="00AF2450">
      <w:pPr>
        <w:ind w:left="-426" w:right="-427"/>
        <w:rPr>
          <w:color w:val="64594E" w:themeColor="accent6"/>
        </w:rPr>
      </w:pPr>
      <w:r w:rsidRPr="00EF0384">
        <w:rPr>
          <w:i/>
          <w:iCs/>
          <w:color w:val="64594E" w:themeColor="accent6"/>
        </w:rPr>
        <w:t>I 2012 etablerte AS Batteriretur et partnerskap –</w:t>
      </w:r>
      <w:r w:rsidR="009F264C">
        <w:rPr>
          <w:i/>
          <w:iCs/>
          <w:color w:val="64594E" w:themeColor="accent6"/>
        </w:rPr>
        <w:t xml:space="preserve"> som</w:t>
      </w:r>
      <w:r w:rsidRPr="00EF0384">
        <w:rPr>
          <w:i/>
          <w:iCs/>
          <w:color w:val="64594E" w:themeColor="accent6"/>
        </w:rPr>
        <w:t xml:space="preserve"> i dag</w:t>
      </w:r>
      <w:r w:rsidR="00E2046D">
        <w:rPr>
          <w:i/>
          <w:iCs/>
          <w:color w:val="64594E" w:themeColor="accent6"/>
        </w:rPr>
        <w:t xml:space="preserve"> er</w:t>
      </w:r>
      <w:r w:rsidRPr="00EF0384">
        <w:rPr>
          <w:i/>
          <w:iCs/>
          <w:color w:val="64594E" w:themeColor="accent6"/>
        </w:rPr>
        <w:t xml:space="preserve"> Høyenergi AS – for å håndtere batterier fra elektriske kjøretøy og maritim sektor. Målet var å legge til rette for innsamling, håndtering og resirkulering av høyenergibatterier i Norge.</w:t>
      </w:r>
    </w:p>
    <w:p w14:paraId="716A1144" w14:textId="77777777" w:rsidR="00494C75" w:rsidRPr="00EF0384" w:rsidRDefault="00494C75" w:rsidP="00AF2450">
      <w:pPr>
        <w:ind w:left="-426" w:right="-427"/>
        <w:rPr>
          <w:color w:val="64594E" w:themeColor="accent6"/>
        </w:rPr>
      </w:pPr>
      <w:r w:rsidRPr="00EF0384">
        <w:rPr>
          <w:i/>
          <w:iCs/>
          <w:color w:val="64594E" w:themeColor="accent6"/>
        </w:rPr>
        <w:t>Siden oppstarten har selskapet utviklet unik kompetanse innen logistikk, utlading, demontering og resirkulering av høyenergibatterier. Vi samarbeider tett med bilprodusenter og norske bilimportører, noe som har gitt selskapet en sterk markedsposisjon. I dag er vi blant de ledende aktørene i Europa i vår bransje.</w:t>
      </w:r>
    </w:p>
    <w:p w14:paraId="2F6B1007" w14:textId="77777777" w:rsidR="004D34AE" w:rsidRDefault="004D34AE" w:rsidP="00226238">
      <w:pPr>
        <w:ind w:left="-426" w:right="-427"/>
        <w:rPr>
          <w:b/>
          <w:bCs/>
          <w:color w:val="64594E" w:themeColor="accent6"/>
        </w:rPr>
      </w:pPr>
    </w:p>
    <w:p w14:paraId="3376B2EF" w14:textId="77777777" w:rsidR="004D34AE" w:rsidRDefault="004D34AE" w:rsidP="00226238">
      <w:pPr>
        <w:ind w:left="-426" w:right="-427"/>
        <w:rPr>
          <w:b/>
          <w:bCs/>
          <w:color w:val="64594E" w:themeColor="accent6"/>
        </w:rPr>
      </w:pPr>
    </w:p>
    <w:p w14:paraId="08BDBCB3" w14:textId="77777777" w:rsidR="004D34AE" w:rsidRDefault="004D34AE" w:rsidP="00226238">
      <w:pPr>
        <w:ind w:left="-426" w:right="-427"/>
        <w:rPr>
          <w:b/>
          <w:bCs/>
          <w:color w:val="64594E" w:themeColor="accent6"/>
        </w:rPr>
      </w:pPr>
    </w:p>
    <w:p w14:paraId="08C30BF5" w14:textId="77777777" w:rsidR="004D34AE" w:rsidRDefault="004D34AE" w:rsidP="00226238">
      <w:pPr>
        <w:ind w:left="-426" w:right="-427"/>
        <w:rPr>
          <w:b/>
          <w:bCs/>
          <w:color w:val="64594E" w:themeColor="accent6"/>
        </w:rPr>
      </w:pPr>
    </w:p>
    <w:p w14:paraId="65B874DF" w14:textId="77777777" w:rsidR="004D34AE" w:rsidRDefault="004D34AE" w:rsidP="00226238">
      <w:pPr>
        <w:ind w:left="-426" w:right="-427"/>
        <w:rPr>
          <w:b/>
          <w:bCs/>
          <w:color w:val="64594E" w:themeColor="accent6"/>
        </w:rPr>
      </w:pPr>
    </w:p>
    <w:p w14:paraId="7598CAAB" w14:textId="77777777" w:rsidR="004D34AE" w:rsidRDefault="004D34AE" w:rsidP="00226238">
      <w:pPr>
        <w:ind w:left="-426" w:right="-427"/>
        <w:rPr>
          <w:b/>
          <w:bCs/>
          <w:color w:val="64594E" w:themeColor="accent6"/>
        </w:rPr>
      </w:pPr>
    </w:p>
    <w:p w14:paraId="5FAA1C60" w14:textId="70688A91" w:rsidR="00057216" w:rsidRPr="00057216" w:rsidRDefault="00057216" w:rsidP="00226238">
      <w:pPr>
        <w:ind w:left="-426" w:right="-427"/>
        <w:rPr>
          <w:b/>
          <w:bCs/>
          <w:color w:val="64594E" w:themeColor="accent6"/>
        </w:rPr>
      </w:pPr>
      <w:r w:rsidRPr="00057216">
        <w:rPr>
          <w:b/>
          <w:bCs/>
          <w:color w:val="64594E" w:themeColor="accent6"/>
        </w:rPr>
        <w:t>Om Batteriretur</w:t>
      </w:r>
    </w:p>
    <w:p w14:paraId="1C0F7D52" w14:textId="0010F1A6" w:rsidR="00057216" w:rsidRPr="00057216" w:rsidRDefault="00057216" w:rsidP="00226238">
      <w:pPr>
        <w:ind w:left="-426" w:right="-427"/>
        <w:rPr>
          <w:i/>
          <w:iCs/>
          <w:color w:val="64594E" w:themeColor="accent6"/>
          <w:lang w:val="nb-NO"/>
        </w:rPr>
      </w:pPr>
      <w:r w:rsidRPr="00EF0384">
        <w:rPr>
          <w:i/>
          <w:iCs/>
          <w:color w:val="64594E" w:themeColor="accent6"/>
        </w:rPr>
        <w:t>Batteriretur er et ledende nors</w:t>
      </w:r>
      <w:r w:rsidR="00AC764D">
        <w:rPr>
          <w:i/>
          <w:iCs/>
          <w:color w:val="64594E" w:themeColor="accent6"/>
        </w:rPr>
        <w:t>kt ISO-s</w:t>
      </w:r>
      <w:r w:rsidRPr="00EF0384">
        <w:rPr>
          <w:i/>
          <w:iCs/>
          <w:color w:val="64594E" w:themeColor="accent6"/>
        </w:rPr>
        <w:t xml:space="preserve">ertifisert gjenvinningsselskap som har spesialisert seg på innsamling og gjenvinning av alle typer batterier over hele landet, fra sør til nord, siden 1993. </w:t>
      </w:r>
      <w:r w:rsidRPr="00EF0384">
        <w:rPr>
          <w:color w:val="64594E" w:themeColor="accent6"/>
        </w:rPr>
        <w:br/>
      </w:r>
      <w:r w:rsidRPr="00EF0384">
        <w:rPr>
          <w:i/>
          <w:iCs/>
          <w:color w:val="64594E" w:themeColor="accent6"/>
        </w:rPr>
        <w:t xml:space="preserve">Batteriretur har gjennom </w:t>
      </w:r>
      <w:r w:rsidR="00E273BD">
        <w:rPr>
          <w:i/>
          <w:iCs/>
          <w:color w:val="64594E" w:themeColor="accent6"/>
        </w:rPr>
        <w:t>30 år</w:t>
      </w:r>
      <w:r w:rsidRPr="00EF0384">
        <w:rPr>
          <w:i/>
          <w:iCs/>
          <w:color w:val="64594E" w:themeColor="accent6"/>
        </w:rPr>
        <w:t xml:space="preserve"> utviklet sikre og effektive løsninger for batteriinnsamling. I tillegg har selskapet utviklet verdensledende løsninger for sikker håndtering, demontering, gjenbruk og resirkulering av batterier fra elektriske kjøretøy gjennom datterselskapet Høyenergi AS </w:t>
      </w:r>
      <w:r w:rsidR="00D93EAB">
        <w:rPr>
          <w:i/>
          <w:iCs/>
          <w:color w:val="64594E" w:themeColor="accent6"/>
        </w:rPr>
        <w:t xml:space="preserve">som ble </w:t>
      </w:r>
      <w:r w:rsidRPr="00EF0384">
        <w:rPr>
          <w:i/>
          <w:iCs/>
          <w:color w:val="64594E" w:themeColor="accent6"/>
        </w:rPr>
        <w:t>opprettet i 2014. </w:t>
      </w:r>
    </w:p>
    <w:p w14:paraId="67699F7D" w14:textId="42487809" w:rsidR="00057216" w:rsidRPr="00EF0384" w:rsidRDefault="00057216" w:rsidP="000A500D">
      <w:pPr>
        <w:ind w:left="-426" w:right="-427"/>
        <w:rPr>
          <w:color w:val="64594E" w:themeColor="accent6"/>
        </w:rPr>
      </w:pPr>
      <w:r w:rsidRPr="00EF0384">
        <w:rPr>
          <w:i/>
          <w:iCs/>
          <w:color w:val="64594E" w:themeColor="accent6"/>
        </w:rPr>
        <w:t>Selskapet samarbeider med partnere for å legge til rette for sikker og effektiv innsamling</w:t>
      </w:r>
      <w:r w:rsidR="00D93EAB">
        <w:rPr>
          <w:i/>
          <w:iCs/>
          <w:color w:val="64594E" w:themeColor="accent6"/>
        </w:rPr>
        <w:t xml:space="preserve"> håndtering</w:t>
      </w:r>
      <w:r w:rsidRPr="00EF0384">
        <w:rPr>
          <w:i/>
          <w:iCs/>
          <w:color w:val="64594E" w:themeColor="accent6"/>
        </w:rPr>
        <w:t xml:space="preserve"> av høyenergibatterier, med fokus på sikkerhet, miljøpåvirkning og økonomisk effektivitet.</w:t>
      </w:r>
      <w:r w:rsidR="000A500D">
        <w:rPr>
          <w:color w:val="64594E" w:themeColor="accent6"/>
        </w:rPr>
        <w:t xml:space="preserve"> </w:t>
      </w:r>
      <w:r w:rsidR="004D34AE">
        <w:rPr>
          <w:color w:val="64594E" w:themeColor="accent6"/>
        </w:rPr>
        <w:br/>
      </w:r>
      <w:r w:rsidRPr="00EF0384">
        <w:rPr>
          <w:i/>
          <w:iCs/>
          <w:color w:val="64594E" w:themeColor="accent6"/>
        </w:rPr>
        <w:t xml:space="preserve">Batteriretur </w:t>
      </w:r>
      <w:r w:rsidR="00D93EAB">
        <w:rPr>
          <w:i/>
          <w:iCs/>
          <w:color w:val="64594E" w:themeColor="accent6"/>
        </w:rPr>
        <w:t>eier nå</w:t>
      </w:r>
      <w:r w:rsidRPr="00EF0384">
        <w:rPr>
          <w:i/>
          <w:iCs/>
          <w:color w:val="64594E" w:themeColor="accent6"/>
        </w:rPr>
        <w:t xml:space="preserve"> 20% </w:t>
      </w:r>
      <w:r w:rsidR="002E2815">
        <w:rPr>
          <w:i/>
          <w:iCs/>
          <w:color w:val="64594E" w:themeColor="accent6"/>
        </w:rPr>
        <w:t>av</w:t>
      </w:r>
      <w:r w:rsidRPr="00EF0384">
        <w:rPr>
          <w:i/>
          <w:iCs/>
          <w:color w:val="64594E" w:themeColor="accent6"/>
        </w:rPr>
        <w:t xml:space="preserve"> Høyenergi.</w:t>
      </w:r>
    </w:p>
    <w:p w14:paraId="3472857D" w14:textId="77777777" w:rsidR="003E4D1B" w:rsidRPr="00720990" w:rsidRDefault="003E4D1B" w:rsidP="00364991">
      <w:pPr>
        <w:ind w:left="-426" w:right="-427"/>
        <w:rPr>
          <w:color w:val="64594E" w:themeColor="accent6"/>
        </w:rPr>
      </w:pPr>
    </w:p>
    <w:p w14:paraId="6D20ABD4" w14:textId="77777777" w:rsidR="00876CD6" w:rsidRPr="00876CD6" w:rsidRDefault="00876CD6" w:rsidP="00876CD6">
      <w:pPr>
        <w:ind w:left="-426" w:right="-427"/>
        <w:rPr>
          <w:color w:val="64594E" w:themeColor="accent6"/>
        </w:rPr>
      </w:pPr>
      <w:r w:rsidRPr="00876CD6">
        <w:rPr>
          <w:b/>
          <w:bCs/>
          <w:color w:val="64594E" w:themeColor="accent6"/>
        </w:rPr>
        <w:t>Pressekontakter</w:t>
      </w:r>
    </w:p>
    <w:p w14:paraId="319F33FC" w14:textId="77777777" w:rsidR="00876CD6" w:rsidRPr="00EF0384" w:rsidRDefault="00876CD6" w:rsidP="00876CD6">
      <w:pPr>
        <w:ind w:left="-426" w:right="-427"/>
        <w:rPr>
          <w:color w:val="64594E" w:themeColor="accent6"/>
        </w:rPr>
      </w:pPr>
      <w:r w:rsidRPr="00EF0384">
        <w:rPr>
          <w:b/>
          <w:bCs/>
          <w:i/>
          <w:iCs/>
          <w:color w:val="64594E" w:themeColor="accent6"/>
          <w:lang w:val="nb-NO"/>
        </w:rPr>
        <w:t>Sortbat / Bebat </w:t>
      </w:r>
      <w:r w:rsidRPr="00EF0384">
        <w:rPr>
          <w:color w:val="64594E" w:themeColor="accent6"/>
        </w:rPr>
        <w:t> </w:t>
      </w:r>
    </w:p>
    <w:p w14:paraId="439A1181" w14:textId="77777777" w:rsidR="00876CD6" w:rsidRPr="00EF0384" w:rsidRDefault="00876CD6" w:rsidP="00876CD6">
      <w:pPr>
        <w:ind w:left="-426" w:right="-427"/>
        <w:rPr>
          <w:color w:val="64594E" w:themeColor="accent6"/>
        </w:rPr>
      </w:pPr>
      <w:r w:rsidRPr="00EF0384">
        <w:rPr>
          <w:i/>
          <w:iCs/>
          <w:color w:val="64594E" w:themeColor="accent6"/>
          <w:lang w:val="nb-NO"/>
        </w:rPr>
        <w:t xml:space="preserve">Fatima Boudjaoui </w:t>
      </w:r>
      <w:r w:rsidRPr="00EF0384">
        <w:rPr>
          <w:color w:val="64594E" w:themeColor="accent6"/>
        </w:rPr>
        <w:t> </w:t>
      </w:r>
      <w:r w:rsidRPr="00EF0384">
        <w:rPr>
          <w:color w:val="64594E" w:themeColor="accent6"/>
        </w:rPr>
        <w:br/>
      </w:r>
      <w:hyperlink r:id="rId11" w:tgtFrame="_blank" w:history="1">
        <w:r w:rsidRPr="00EF0384">
          <w:rPr>
            <w:rStyle w:val="Hyperkobling"/>
            <w:i/>
            <w:iCs/>
            <w:lang w:val="nb-NO"/>
          </w:rPr>
          <w:t>fatima.boudjaoui@bebat.be</w:t>
        </w:r>
      </w:hyperlink>
      <w:r w:rsidRPr="00EF0384">
        <w:rPr>
          <w:color w:val="64594E" w:themeColor="accent6"/>
        </w:rPr>
        <w:t> </w:t>
      </w:r>
    </w:p>
    <w:p w14:paraId="089E5C3B" w14:textId="77777777" w:rsidR="00876CD6" w:rsidRPr="00EF0384" w:rsidRDefault="00876CD6" w:rsidP="00876CD6">
      <w:pPr>
        <w:ind w:left="-426" w:right="-427"/>
        <w:rPr>
          <w:color w:val="64594E" w:themeColor="accent6"/>
        </w:rPr>
      </w:pPr>
      <w:r w:rsidRPr="00EF0384">
        <w:rPr>
          <w:i/>
          <w:iCs/>
          <w:color w:val="64594E" w:themeColor="accent6"/>
          <w:lang w:val="nb-NO"/>
        </w:rPr>
        <w:t>+32 499 08 54 46</w:t>
      </w:r>
      <w:r w:rsidRPr="00EF0384">
        <w:rPr>
          <w:color w:val="64594E" w:themeColor="accent6"/>
        </w:rPr>
        <w:t> </w:t>
      </w:r>
      <w:r w:rsidRPr="00EF0384">
        <w:rPr>
          <w:color w:val="64594E" w:themeColor="accent6"/>
        </w:rPr>
        <w:br/>
        <w:t> </w:t>
      </w:r>
    </w:p>
    <w:p w14:paraId="3E44F928" w14:textId="77777777" w:rsidR="00876CD6" w:rsidRPr="00EF0384" w:rsidRDefault="00876CD6" w:rsidP="00876CD6">
      <w:pPr>
        <w:ind w:left="-426" w:right="-427"/>
        <w:rPr>
          <w:color w:val="64594E" w:themeColor="accent6"/>
        </w:rPr>
      </w:pPr>
      <w:r w:rsidRPr="00EF0384">
        <w:rPr>
          <w:b/>
          <w:bCs/>
          <w:i/>
          <w:iCs/>
          <w:color w:val="64594E" w:themeColor="accent6"/>
          <w:lang w:val="nb-NO"/>
        </w:rPr>
        <w:t>Høyenergi/Batteriretur </w:t>
      </w:r>
      <w:r w:rsidRPr="00EF0384">
        <w:rPr>
          <w:color w:val="64594E" w:themeColor="accent6"/>
        </w:rPr>
        <w:t> </w:t>
      </w:r>
    </w:p>
    <w:p w14:paraId="7717566F" w14:textId="77777777" w:rsidR="00876CD6" w:rsidRPr="00EF0384" w:rsidRDefault="00876CD6" w:rsidP="00876CD6">
      <w:pPr>
        <w:ind w:left="-426" w:right="-427"/>
        <w:rPr>
          <w:color w:val="64594E" w:themeColor="accent6"/>
        </w:rPr>
      </w:pPr>
      <w:r w:rsidRPr="00EF0384">
        <w:rPr>
          <w:i/>
          <w:iCs/>
          <w:color w:val="64594E" w:themeColor="accent6"/>
          <w:lang w:val="nb-NO"/>
        </w:rPr>
        <w:t>PM Karlsson</w:t>
      </w:r>
      <w:r w:rsidRPr="00EF0384">
        <w:rPr>
          <w:color w:val="64594E" w:themeColor="accent6"/>
        </w:rPr>
        <w:t> </w:t>
      </w:r>
    </w:p>
    <w:p w14:paraId="555BD789" w14:textId="77777777" w:rsidR="00876CD6" w:rsidRPr="00EF0384" w:rsidRDefault="00876CD6" w:rsidP="00876CD6">
      <w:pPr>
        <w:ind w:left="-426" w:right="-427"/>
        <w:rPr>
          <w:color w:val="64594E" w:themeColor="accent6"/>
        </w:rPr>
      </w:pPr>
      <w:hyperlink r:id="rId12" w:tgtFrame="_blank" w:history="1">
        <w:r w:rsidRPr="00EF0384">
          <w:rPr>
            <w:rStyle w:val="Hyperkobling"/>
            <w:i/>
            <w:iCs/>
            <w:lang w:val="nb-NO"/>
          </w:rPr>
          <w:t>pm@batteriretur.no</w:t>
        </w:r>
      </w:hyperlink>
      <w:r w:rsidRPr="00EF0384">
        <w:rPr>
          <w:i/>
          <w:iCs/>
          <w:color w:val="64594E" w:themeColor="accent6"/>
          <w:lang w:val="nb-NO"/>
        </w:rPr>
        <w:t xml:space="preserve"> +47 99 432 432</w:t>
      </w:r>
      <w:r w:rsidRPr="00EF0384">
        <w:rPr>
          <w:color w:val="64594E" w:themeColor="accent6"/>
        </w:rPr>
        <w:t> </w:t>
      </w:r>
    </w:p>
    <w:p w14:paraId="3F687C4F" w14:textId="77777777" w:rsidR="00876CD6" w:rsidRPr="00720990" w:rsidRDefault="00876CD6" w:rsidP="00876CD6">
      <w:pPr>
        <w:pStyle w:val="Bodytekst"/>
        <w:rPr>
          <w:lang w:val="nb-NO"/>
        </w:rPr>
      </w:pPr>
    </w:p>
    <w:p w14:paraId="4382C833" w14:textId="77777777" w:rsidR="005C100D" w:rsidRPr="00720990" w:rsidRDefault="005C100D" w:rsidP="00D74EE0">
      <w:pPr>
        <w:pStyle w:val="Bodytekst"/>
        <w:rPr>
          <w:lang w:val="nb-NO"/>
        </w:rPr>
      </w:pPr>
    </w:p>
    <w:p w14:paraId="0B47332F" w14:textId="77777777" w:rsidR="00DB328B" w:rsidRPr="00720990" w:rsidRDefault="00DB328B" w:rsidP="00EC3510">
      <w:pPr>
        <w:pStyle w:val="Overskrift4"/>
        <w:rPr>
          <w:lang w:val="nb-NO"/>
        </w:rPr>
      </w:pPr>
    </w:p>
    <w:p w14:paraId="45833FB5" w14:textId="77777777" w:rsidR="00DB328B" w:rsidRPr="00720990" w:rsidRDefault="00DB328B" w:rsidP="00EC3510">
      <w:pPr>
        <w:pStyle w:val="Kop3"/>
        <w:rPr>
          <w:lang w:val="nb-NO"/>
        </w:rPr>
      </w:pPr>
    </w:p>
    <w:p w14:paraId="572FCDFB" w14:textId="77777777" w:rsidR="005536C7" w:rsidRPr="00720990" w:rsidRDefault="005536C7" w:rsidP="00D74EE0">
      <w:pPr>
        <w:pStyle w:val="Bodytekst"/>
        <w:rPr>
          <w:lang w:val="nb-NO"/>
        </w:rPr>
      </w:pPr>
    </w:p>
    <w:p w14:paraId="5FFDFE1C" w14:textId="77777777" w:rsidR="00E50625" w:rsidRPr="00720990" w:rsidRDefault="00E50625" w:rsidP="00D74EE0">
      <w:pPr>
        <w:pStyle w:val="Overskrift1"/>
        <w:rPr>
          <w:lang w:val="nb-NO"/>
        </w:rPr>
      </w:pPr>
    </w:p>
    <w:sectPr w:rsidR="00E50625" w:rsidRPr="00720990" w:rsidSect="00EC3510">
      <w:headerReference w:type="even" r:id="rId13"/>
      <w:headerReference w:type="default" r:id="rId14"/>
      <w:footerReference w:type="even" r:id="rId15"/>
      <w:footerReference w:type="default" r:id="rId16"/>
      <w:headerReference w:type="first" r:id="rId17"/>
      <w:footerReference w:type="first" r:id="rId18"/>
      <w:pgSz w:w="11906" w:h="16838"/>
      <w:pgMar w:top="1196" w:right="1701" w:bottom="2672" w:left="1701" w:header="709" w:footer="17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A3A981" w14:textId="77777777" w:rsidR="0059073A" w:rsidRDefault="0059073A" w:rsidP="0058620C">
      <w:pPr>
        <w:spacing w:after="0" w:line="240" w:lineRule="auto"/>
      </w:pPr>
      <w:r>
        <w:separator/>
      </w:r>
    </w:p>
  </w:endnote>
  <w:endnote w:type="continuationSeparator" w:id="0">
    <w:p w14:paraId="10083108" w14:textId="77777777" w:rsidR="0059073A" w:rsidRDefault="0059073A" w:rsidP="005862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Headings CS)">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Times New Roman (Koppen CS)">
    <w:altName w:val="Times New Roman"/>
    <w:charset w:val="00"/>
    <w:family w:val="roman"/>
    <w:pitch w:val="default"/>
  </w:font>
  <w:font w:name="Arial (Body CS)">
    <w:altName w:val="Arial"/>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F2C022" w14:textId="77777777" w:rsidR="004E384D" w:rsidRDefault="004E384D">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4653E0" w14:textId="77777777" w:rsidR="00402713" w:rsidRDefault="004E384D">
    <w:pPr>
      <w:pStyle w:val="Bunntekst"/>
    </w:pPr>
    <w:r>
      <w:rPr>
        <w:noProof/>
      </w:rPr>
      <w:drawing>
        <wp:anchor distT="0" distB="0" distL="114300" distR="114300" simplePos="0" relativeHeight="251659263" behindDoc="0" locked="0" layoutInCell="1" allowOverlap="1" wp14:anchorId="7E8A05CA" wp14:editId="100D13BE">
          <wp:simplePos x="0" y="0"/>
          <wp:positionH relativeFrom="column">
            <wp:posOffset>-410845</wp:posOffset>
          </wp:positionH>
          <wp:positionV relativeFrom="paragraph">
            <wp:posOffset>-274060</wp:posOffset>
          </wp:positionV>
          <wp:extent cx="1908810" cy="1272540"/>
          <wp:effectExtent l="0" t="0" r="0" b="0"/>
          <wp:wrapSquare wrapText="bothSides"/>
          <wp:docPr id="40" name="Afbeelding 40"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Afbeelding 40" descr="Afbeelding met logo&#10;&#10;Automatisch gegenereerde beschrijving"/>
                  <pic:cNvPicPr/>
                </pic:nvPicPr>
                <pic:blipFill>
                  <a:blip r:embed="rId1">
                    <a:extLst>
                      <a:ext uri="{28A0092B-C50C-407E-A947-70E740481C1C}">
                        <a14:useLocalDpi xmlns:a14="http://schemas.microsoft.com/office/drawing/2010/main" val="0"/>
                      </a:ext>
                    </a:extLst>
                  </a:blip>
                  <a:stretch>
                    <a:fillRect/>
                  </a:stretch>
                </pic:blipFill>
                <pic:spPr>
                  <a:xfrm>
                    <a:off x="0" y="0"/>
                    <a:ext cx="1908810" cy="1272540"/>
                  </a:xfrm>
                  <a:prstGeom prst="rect">
                    <a:avLst/>
                  </a:prstGeom>
                </pic:spPr>
              </pic:pic>
            </a:graphicData>
          </a:graphic>
          <wp14:sizeRelH relativeFrom="page">
            <wp14:pctWidth>0</wp14:pctWidth>
          </wp14:sizeRelH>
          <wp14:sizeRelV relativeFrom="page">
            <wp14:pctHeight>0</wp14:pctHeight>
          </wp14:sizeRelV>
        </wp:anchor>
      </w:drawing>
    </w:r>
    <w:r w:rsidR="00EC3510">
      <w:rPr>
        <w:noProof/>
      </w:rPr>
      <mc:AlternateContent>
        <mc:Choice Requires="wps">
          <w:drawing>
            <wp:anchor distT="0" distB="0" distL="114300" distR="114300" simplePos="0" relativeHeight="251681792" behindDoc="0" locked="0" layoutInCell="1" allowOverlap="1" wp14:anchorId="60BB0F27" wp14:editId="03412EAD">
              <wp:simplePos x="0" y="0"/>
              <wp:positionH relativeFrom="column">
                <wp:posOffset>3652520</wp:posOffset>
              </wp:positionH>
              <wp:positionV relativeFrom="paragraph">
                <wp:posOffset>424180</wp:posOffset>
              </wp:positionV>
              <wp:extent cx="1653540" cy="373380"/>
              <wp:effectExtent l="0" t="0" r="0" b="0"/>
              <wp:wrapNone/>
              <wp:docPr id="32" name="Text Box 5"/>
              <wp:cNvGraphicFramePr/>
              <a:graphic xmlns:a="http://schemas.openxmlformats.org/drawingml/2006/main">
                <a:graphicData uri="http://schemas.microsoft.com/office/word/2010/wordprocessingShape">
                  <wps:wsp>
                    <wps:cNvSpPr txBox="1"/>
                    <wps:spPr>
                      <a:xfrm>
                        <a:off x="0" y="0"/>
                        <a:ext cx="1653540" cy="373380"/>
                      </a:xfrm>
                      <a:prstGeom prst="rect">
                        <a:avLst/>
                      </a:prstGeom>
                      <a:noFill/>
                      <a:ln w="6350">
                        <a:noFill/>
                      </a:ln>
                    </wps:spPr>
                    <wps:txbx>
                      <w:txbxContent>
                        <w:p w14:paraId="6435CF8D" w14:textId="77777777" w:rsidR="00EC3510" w:rsidRPr="004E384D" w:rsidRDefault="00EC3510" w:rsidP="00EC3510">
                          <w:pPr>
                            <w:jc w:val="right"/>
                            <w:rPr>
                              <w:color w:val="64594E" w:themeColor="accent6"/>
                            </w:rPr>
                          </w:pPr>
                          <w:r w:rsidRPr="004E384D">
                            <w:rPr>
                              <w:color w:val="64594E" w:themeColor="accent6"/>
                            </w:rPr>
                            <w:t>www.sortbat.be</w:t>
                          </w:r>
                        </w:p>
                        <w:p w14:paraId="7F6844D6" w14:textId="77777777" w:rsidR="00E64731" w:rsidRDefault="00E64731"/>
                        <w:p w14:paraId="5E25C62B" w14:textId="77777777" w:rsidR="00EC3510" w:rsidRPr="004E384D" w:rsidRDefault="00EC3510" w:rsidP="004E384D">
                          <w:r w:rsidRPr="004E384D">
                            <w:t>www.sortbat.be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0BB0F27" id="_x0000_t202" coordsize="21600,21600" o:spt="202" path="m,l,21600r21600,l21600,xe">
              <v:stroke joinstyle="miter"/>
              <v:path gradientshapeok="t" o:connecttype="rect"/>
            </v:shapetype>
            <v:shape id="Text Box 5" o:spid="_x0000_s1026" type="#_x0000_t202" style="position:absolute;margin-left:287.6pt;margin-top:33.4pt;width:130.2pt;height:29.4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" filled="f" stroked="f" strokeweight=".5pt">
              <v:textbox>
                <w:txbxContent>
                  <w:p w14:paraId="6435CF8D" w14:textId="77777777" w:rsidR="00EC3510" w:rsidRPr="004E384D" w:rsidRDefault="00EC3510" w:rsidP="00EC3510">
                    <w:pPr>
                      <w:jc w:val="right"/>
                      <w:rPr>
                        <w:color w:val="64594E" w:themeColor="accent6"/>
                      </w:rPr>
                    </w:pPr>
                    <w:r w:rsidRPr="004E384D">
                      <w:rPr>
                        <w:color w:val="64594E" w:themeColor="accent6"/>
                      </w:rPr>
                      <w:t>www.sortbat.be</w:t>
                    </w:r>
                  </w:p>
                  <w:p w14:paraId="7F6844D6" w14:textId="77777777" w:rsidR="00E64731" w:rsidRDefault="00E64731"/>
                  <w:p w14:paraId="5E25C62B" w14:textId="77777777" w:rsidR="00EC3510" w:rsidRPr="004E384D" w:rsidRDefault="00EC3510" w:rsidP="004E384D">
                    <w:r w:rsidRPr="004E384D">
                      <w:t>www.sortbat.be</w:t>
                    </w:r>
                  </w:p>
                </w:txbxContent>
              </v:textbox>
            </v:shape>
          </w:pict>
        </mc:Fallback>
      </mc:AlternateContent>
    </w:r>
    <w:r w:rsidR="00EC3510">
      <w:rPr>
        <w:noProof/>
      </w:rPr>
      <mc:AlternateContent>
        <mc:Choice Requires="wpg">
          <w:drawing>
            <wp:anchor distT="0" distB="0" distL="114300" distR="114300" simplePos="0" relativeHeight="251682816" behindDoc="0" locked="0" layoutInCell="1" allowOverlap="1" wp14:anchorId="76A85EB6" wp14:editId="34467158">
              <wp:simplePos x="0" y="0"/>
              <wp:positionH relativeFrom="column">
                <wp:posOffset>5398770</wp:posOffset>
              </wp:positionH>
              <wp:positionV relativeFrom="paragraph">
                <wp:posOffset>486467</wp:posOffset>
              </wp:positionV>
              <wp:extent cx="346710" cy="142875"/>
              <wp:effectExtent l="0" t="0" r="0" b="0"/>
              <wp:wrapNone/>
              <wp:docPr id="33" name="Groep 33"/>
              <wp:cNvGraphicFramePr/>
              <a:graphic xmlns:a="http://schemas.openxmlformats.org/drawingml/2006/main">
                <a:graphicData uri="http://schemas.microsoft.com/office/word/2010/wordprocessingGroup">
                  <wpg:wgp>
                    <wpg:cNvGrpSpPr/>
                    <wpg:grpSpPr>
                      <a:xfrm>
                        <a:off x="0" y="0"/>
                        <a:ext cx="346710" cy="142875"/>
                        <a:chOff x="0" y="0"/>
                        <a:chExt cx="347105" cy="142875"/>
                      </a:xfrm>
                    </wpg:grpSpPr>
                    <pic:pic xmlns:pic="http://schemas.openxmlformats.org/drawingml/2006/picture">
                      <pic:nvPicPr>
                        <pic:cNvPr id="34" name="Picture 4" descr="A picture containing text, clipart&#10;&#10;Description automatically generated"/>
                        <pic:cNvPicPr>
                          <a:picLocks noChangeAspect="1"/>
                        </pic:cNvPicPr>
                      </pic:nvPicPr>
                      <pic:blipFill rotWithShape="1">
                        <a:blip r:embed="rId2">
                          <a:extLst>
                            <a:ext uri="{28A0092B-C50C-407E-A947-70E740481C1C}">
                              <a14:useLocalDpi xmlns:a14="http://schemas.microsoft.com/office/drawing/2010/main" val="0"/>
                            </a:ext>
                          </a:extLst>
                        </a:blip>
                        <a:srcRect t="1" r="79913" b="-1"/>
                        <a:stretch/>
                      </pic:blipFill>
                      <pic:spPr bwMode="auto">
                        <a:xfrm>
                          <a:off x="0" y="0"/>
                          <a:ext cx="147320" cy="1428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35" name="Afbeelding 35" descr="A picture containing text, clipart&#10;&#10;Description automatically generated"/>
                        <pic:cNvPicPr>
                          <a:picLocks noChangeAspect="1"/>
                        </pic:cNvPicPr>
                      </pic:nvPicPr>
                      <pic:blipFill rotWithShape="1">
                        <a:blip r:embed="rId2">
                          <a:extLst>
                            <a:ext uri="{28A0092B-C50C-407E-A947-70E740481C1C}">
                              <a14:useLocalDpi xmlns:a14="http://schemas.microsoft.com/office/drawing/2010/main" val="0"/>
                            </a:ext>
                          </a:extLst>
                        </a:blip>
                        <a:srcRect l="79913" t="1" b="-1"/>
                        <a:stretch/>
                      </pic:blipFill>
                      <pic:spPr bwMode="auto">
                        <a:xfrm>
                          <a:off x="199785" y="0"/>
                          <a:ext cx="147320" cy="142875"/>
                        </a:xfrm>
                        <a:prstGeom prst="rect">
                          <a:avLst/>
                        </a:prstGeom>
                        <a:ln>
                          <a:noFill/>
                        </a:ln>
                        <a:extLst>
                          <a:ext uri="{53640926-AAD7-44D8-BBD7-CCE9431645EC}">
                            <a14:shadowObscured xmlns:a14="http://schemas.microsoft.com/office/drawing/2010/main"/>
                          </a:ext>
                        </a:extLst>
                      </pic:spPr>
                    </pic:pic>
                  </wpg:wgp>
                </a:graphicData>
              </a:graphic>
            </wp:anchor>
          </w:drawing>
        </mc:Choice>
        <mc:Fallback xmlns:a="http://schemas.openxmlformats.org/drawingml/2006/main" xmlns:pic="http://schemas.openxmlformats.org/drawingml/2006/picture" xmlns:a14="http://schemas.microsoft.com/office/drawing/2010/main">
          <w:pict w14:anchorId="56AE2A0C">
            <v:group id="Groep 33" style="position:absolute;margin-left:425.1pt;margin-top:38.3pt;width:27.3pt;height:11.25pt;z-index:251682816" coordsize="347105,142875" o:spid="_x0000_s1026" w14:anchorId="60E571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4" style="position:absolute;width:147320;height:142875;visibility:visible;mso-wrap-style:square" alt="A picture containing text, clipart&#10;&#10;Description automatically generated"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">
                <v:imagedata croptop="1f" cropright="52372f" cropbottom="-1f" o:title="A picture containing text, clipart&#10;&#10;Description automatically generated" r:id="rId3"/>
              </v:shape>
              <v:shape id="Afbeelding 35" style="position:absolute;left:199785;width:147320;height:142875;visibility:visible;mso-wrap-style:square" alt="A picture containing text, clipart&#10;&#10;Description automatically generated"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">
                <v:imagedata cropleft="52372f" croptop="1f" cropbottom="-1f" o:title="A picture containing text, clipart&#10;&#10;Description automatically generated" r:id="rId3"/>
              </v:shap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E9C0F5" w14:textId="77777777" w:rsidR="00B01B7D" w:rsidRDefault="00EC3510">
    <w:pPr>
      <w:pStyle w:val="Bunntekst"/>
    </w:pPr>
    <w:r>
      <w:rPr>
        <w:noProof/>
      </w:rPr>
      <mc:AlternateContent>
        <mc:Choice Requires="wpg">
          <w:drawing>
            <wp:anchor distT="0" distB="0" distL="114300" distR="114300" simplePos="0" relativeHeight="251679744" behindDoc="0" locked="0" layoutInCell="1" allowOverlap="1" wp14:anchorId="0D7705E1" wp14:editId="2A29321A">
              <wp:simplePos x="0" y="0"/>
              <wp:positionH relativeFrom="column">
                <wp:posOffset>5359085</wp:posOffset>
              </wp:positionH>
              <wp:positionV relativeFrom="paragraph">
                <wp:posOffset>485023</wp:posOffset>
              </wp:positionV>
              <wp:extent cx="347105" cy="142875"/>
              <wp:effectExtent l="0" t="0" r="0" b="0"/>
              <wp:wrapNone/>
              <wp:docPr id="3" name="Groep 3"/>
              <wp:cNvGraphicFramePr/>
              <a:graphic xmlns:a="http://schemas.openxmlformats.org/drawingml/2006/main">
                <a:graphicData uri="http://schemas.microsoft.com/office/word/2010/wordprocessingGroup">
                  <wpg:wgp>
                    <wpg:cNvGrpSpPr/>
                    <wpg:grpSpPr>
                      <a:xfrm>
                        <a:off x="0" y="0"/>
                        <a:ext cx="347105" cy="142875"/>
                        <a:chOff x="0" y="0"/>
                        <a:chExt cx="347105" cy="142875"/>
                      </a:xfrm>
                    </wpg:grpSpPr>
                    <pic:pic xmlns:pic="http://schemas.openxmlformats.org/drawingml/2006/picture">
                      <pic:nvPicPr>
                        <pic:cNvPr id="4" name="Picture 4" descr="A picture containing text, clipart&#10;&#10;Description automatically generated"/>
                        <pic:cNvPicPr>
                          <a:picLocks noChangeAspect="1"/>
                        </pic:cNvPicPr>
                      </pic:nvPicPr>
                      <pic:blipFill rotWithShape="1">
                        <a:blip r:embed="rId1">
                          <a:extLst>
                            <a:ext uri="{28A0092B-C50C-407E-A947-70E740481C1C}">
                              <a14:useLocalDpi xmlns:a14="http://schemas.microsoft.com/office/drawing/2010/main" val="0"/>
                            </a:ext>
                          </a:extLst>
                        </a:blip>
                        <a:srcRect t="1" r="79913" b="-1"/>
                        <a:stretch/>
                      </pic:blipFill>
                      <pic:spPr bwMode="auto">
                        <a:xfrm>
                          <a:off x="0" y="0"/>
                          <a:ext cx="147320" cy="1428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 name="Afbeelding 1" descr="A picture containing text, clipart&#10;&#10;Description automatically generated"/>
                        <pic:cNvPicPr>
                          <a:picLocks noChangeAspect="1"/>
                        </pic:cNvPicPr>
                      </pic:nvPicPr>
                      <pic:blipFill rotWithShape="1">
                        <a:blip r:embed="rId1">
                          <a:extLst>
                            <a:ext uri="{28A0092B-C50C-407E-A947-70E740481C1C}">
                              <a14:useLocalDpi xmlns:a14="http://schemas.microsoft.com/office/drawing/2010/main" val="0"/>
                            </a:ext>
                          </a:extLst>
                        </a:blip>
                        <a:srcRect l="79913" t="1" b="-1"/>
                        <a:stretch/>
                      </pic:blipFill>
                      <pic:spPr bwMode="auto">
                        <a:xfrm>
                          <a:off x="199785" y="0"/>
                          <a:ext cx="147320" cy="142875"/>
                        </a:xfrm>
                        <a:prstGeom prst="rect">
                          <a:avLst/>
                        </a:prstGeom>
                        <a:ln>
                          <a:noFill/>
                        </a:ln>
                        <a:extLst>
                          <a:ext uri="{53640926-AAD7-44D8-BBD7-CCE9431645EC}">
                            <a14:shadowObscured xmlns:a14="http://schemas.microsoft.com/office/drawing/2010/main"/>
                          </a:ext>
                        </a:extLst>
                      </pic:spPr>
                    </pic:pic>
                  </wpg:wgp>
                </a:graphicData>
              </a:graphic>
            </wp:anchor>
          </w:drawing>
        </mc:Choice>
        <mc:Fallback xmlns:a="http://schemas.openxmlformats.org/drawingml/2006/main" xmlns:pic="http://schemas.openxmlformats.org/drawingml/2006/picture" xmlns:a14="http://schemas.microsoft.com/office/drawing/2010/main">
          <w:pict w14:anchorId="228FA8CD">
            <v:group id="Groep 3" style="position:absolute;margin-left:422pt;margin-top:38.2pt;width:27.35pt;height:11.25pt;z-index:251679744" coordsize="347105,142875" o:spid="_x0000_s1026" w14:anchorId="04A503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4" style="position:absolute;width:147320;height:142875;visibility:visible;mso-wrap-style:square" alt="A picture containing text, clipart&#10;&#10;Description automatically generated"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">
                <v:imagedata croptop="1f" cropright="52372f" cropbottom="-1f" o:title="A picture containing text, clipart&#10;&#10;Description automatically generated" r:id="rId2"/>
              </v:shape>
              <v:shape id="Afbeelding 1" style="position:absolute;left:199785;width:147320;height:142875;visibility:visible;mso-wrap-style:square" alt="A picture containing text, clipart&#10;&#10;Description automatically generated"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">
                <v:imagedata cropleft="52372f" croptop="1f" cropbottom="-1f" o:title="A picture containing text, clipart&#10;&#10;Description automatically generated" r:id="rId2"/>
              </v:shape>
            </v:group>
          </w:pict>
        </mc:Fallback>
      </mc:AlternateContent>
    </w:r>
    <w:r>
      <w:rPr>
        <w:noProof/>
      </w:rPr>
      <mc:AlternateContent>
        <mc:Choice Requires="wps">
          <w:drawing>
            <wp:anchor distT="0" distB="0" distL="114300" distR="114300" simplePos="0" relativeHeight="251660288" behindDoc="0" locked="0" layoutInCell="1" allowOverlap="1" wp14:anchorId="0973CD1D" wp14:editId="3A9097D2">
              <wp:simplePos x="0" y="0"/>
              <wp:positionH relativeFrom="column">
                <wp:posOffset>3612688</wp:posOffset>
              </wp:positionH>
              <wp:positionV relativeFrom="paragraph">
                <wp:posOffset>422275</wp:posOffset>
              </wp:positionV>
              <wp:extent cx="1653540" cy="373380"/>
              <wp:effectExtent l="0" t="0" r="0" b="0"/>
              <wp:wrapNone/>
              <wp:docPr id="5" name="Text Box 5"/>
              <wp:cNvGraphicFramePr/>
              <a:graphic xmlns:a="http://schemas.openxmlformats.org/drawingml/2006/main">
                <a:graphicData uri="http://schemas.microsoft.com/office/word/2010/wordprocessingShape">
                  <wps:wsp>
                    <wps:cNvSpPr txBox="1"/>
                    <wps:spPr>
                      <a:xfrm>
                        <a:off x="0" y="0"/>
                        <a:ext cx="1653540" cy="373380"/>
                      </a:xfrm>
                      <a:prstGeom prst="rect">
                        <a:avLst/>
                      </a:prstGeom>
                      <a:noFill/>
                      <a:ln w="6350">
                        <a:noFill/>
                      </a:ln>
                    </wps:spPr>
                    <wps:txbx>
                      <w:txbxContent>
                        <w:p w14:paraId="59079F4B" w14:textId="77777777" w:rsidR="00A46F53" w:rsidRPr="00A46F53" w:rsidRDefault="00A46F53" w:rsidP="00A46F53">
                          <w:pPr>
                            <w:jc w:val="right"/>
                            <w:rPr>
                              <w:color w:val="1071B9" w:themeColor="accent2"/>
                            </w:rPr>
                          </w:pPr>
                          <w:r w:rsidRPr="00A46F53">
                            <w:rPr>
                              <w:color w:val="1071B9" w:themeColor="accent2"/>
                            </w:rPr>
                            <w:t>www.</w:t>
                          </w:r>
                          <w:r w:rsidR="00EC3510">
                            <w:rPr>
                              <w:color w:val="1071B9" w:themeColor="accent2"/>
                            </w:rPr>
                            <w:t>sort</w:t>
                          </w:r>
                          <w:r w:rsidRPr="00A46F53">
                            <w:rPr>
                              <w:color w:val="1071B9" w:themeColor="accent2"/>
                            </w:rPr>
                            <w:t>bat.be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973CD1D" id="_x0000_t202" coordsize="21600,21600" o:spt="202" path="m,l,21600r21600,l21600,xe">
              <v:stroke joinstyle="miter"/>
              <v:path gradientshapeok="t" o:connecttype="rect"/>
            </v:shapetype>
            <v:shape id="_x0000_s1027" type="#_x0000_t202" style="position:absolute;margin-left:284.45pt;margin-top:33.25pt;width:130.2pt;height:29.4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" filled="f" stroked="f" strokeweight=".5pt">
              <v:textbox>
                <w:txbxContent>
                  <w:p w14:paraId="59079F4B" w14:textId="77777777" w:rsidR="00A46F53" w:rsidRPr="00A46F53" w:rsidRDefault="00A46F53" w:rsidP="00A46F53">
                    <w:pPr>
                      <w:jc w:val="right"/>
                      <w:rPr>
                        <w:color w:val="1071B9" w:themeColor="accent2"/>
                      </w:rPr>
                    </w:pPr>
                    <w:r w:rsidRPr="00A46F53">
                      <w:rPr>
                        <w:color w:val="1071B9" w:themeColor="accent2"/>
                      </w:rPr>
                      <w:t>www.</w:t>
                    </w:r>
                    <w:r w:rsidR="00EC3510">
                      <w:rPr>
                        <w:color w:val="1071B9" w:themeColor="accent2"/>
                      </w:rPr>
                      <w:t>sort</w:t>
                    </w:r>
                    <w:r w:rsidRPr="00A46F53">
                      <w:rPr>
                        <w:color w:val="1071B9" w:themeColor="accent2"/>
                      </w:rPr>
                      <w:t>bat.be</w:t>
                    </w:r>
                  </w:p>
                </w:txbxContent>
              </v:textbox>
            </v:shape>
          </w:pict>
        </mc:Fallback>
      </mc:AlternateContent>
    </w:r>
    <w:r w:rsidR="00E50625">
      <w:rPr>
        <w:noProof/>
      </w:rPr>
      <w:drawing>
        <wp:anchor distT="0" distB="0" distL="114300" distR="114300" simplePos="0" relativeHeight="251673600" behindDoc="0" locked="0" layoutInCell="1" allowOverlap="1" wp14:anchorId="581D154D" wp14:editId="6EC705C9">
          <wp:simplePos x="0" y="0"/>
          <wp:positionH relativeFrom="column">
            <wp:posOffset>-365125</wp:posOffset>
          </wp:positionH>
          <wp:positionV relativeFrom="paragraph">
            <wp:posOffset>313055</wp:posOffset>
          </wp:positionV>
          <wp:extent cx="1559560" cy="412750"/>
          <wp:effectExtent l="0" t="0" r="2540" b="6350"/>
          <wp:wrapNone/>
          <wp:docPr id="23" name="Afbeelding 2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rotWithShape="1">
                  <a:blip r:embed="rId3">
                    <a:extLst>
                      <a:ext uri="{28A0092B-C50C-407E-A947-70E740481C1C}">
                        <a14:useLocalDpi xmlns:a14="http://schemas.microsoft.com/office/drawing/2010/main" val="0"/>
                      </a:ext>
                    </a:extLst>
                  </a:blip>
                  <a:srcRect b="14376"/>
                  <a:stretch/>
                </pic:blipFill>
                <pic:spPr bwMode="auto">
                  <a:xfrm>
                    <a:off x="0" y="0"/>
                    <a:ext cx="1559560" cy="412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374F88" w14:textId="77777777" w:rsidR="0059073A" w:rsidRDefault="0059073A" w:rsidP="0058620C">
      <w:pPr>
        <w:spacing w:after="0" w:line="240" w:lineRule="auto"/>
      </w:pPr>
      <w:r>
        <w:separator/>
      </w:r>
    </w:p>
  </w:footnote>
  <w:footnote w:type="continuationSeparator" w:id="0">
    <w:p w14:paraId="29060662" w14:textId="77777777" w:rsidR="0059073A" w:rsidRDefault="0059073A" w:rsidP="005862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E5CC73" w14:textId="77777777" w:rsidR="004E384D" w:rsidRDefault="004E384D">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74FB51" w14:textId="77777777" w:rsidR="004E384D" w:rsidRDefault="004E384D">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1AF994" w14:textId="77777777" w:rsidR="004E384D" w:rsidRDefault="004E384D">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FFE6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F4EFC9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4C638E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C407C2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CB8C05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ACA8EB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E6060D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8DC186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AF0F06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57E8DD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381CE0"/>
    <w:multiLevelType w:val="hybridMultilevel"/>
    <w:tmpl w:val="C390EADA"/>
    <w:lvl w:ilvl="0" w:tplc="329871F6">
      <w:start w:val="1"/>
      <w:numFmt w:val="bullet"/>
      <w:pStyle w:val="Tekstmetbullets"/>
      <w:lvlText w:val=""/>
      <w:lvlJc w:val="left"/>
      <w:pPr>
        <w:ind w:left="720" w:hanging="360"/>
      </w:pPr>
      <w:rPr>
        <w:rFonts w:ascii="Symbol" w:hAnsi="Symbol" w:hint="default"/>
        <w:color w:val="76BE43" w:themeColor="accent1"/>
        <w:u w:val="none" w:color="76BE43"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0A96EB7"/>
    <w:multiLevelType w:val="hybridMultilevel"/>
    <w:tmpl w:val="31223F66"/>
    <w:lvl w:ilvl="0" w:tplc="A44C6310">
      <w:start w:val="1"/>
      <w:numFmt w:val="lowerLetter"/>
      <w:pStyle w:val="Tekstmetnummers"/>
      <w:lvlText w:val="%1."/>
      <w:lvlJc w:val="left"/>
      <w:pPr>
        <w:ind w:left="360" w:hanging="360"/>
      </w:pPr>
      <w:rPr>
        <w:rFonts w:hint="default"/>
        <w:color w:val="76BE43" w:themeColor="accent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0E4C1A3F"/>
    <w:multiLevelType w:val="multilevel"/>
    <w:tmpl w:val="4F98D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E0A6363"/>
    <w:multiLevelType w:val="multilevel"/>
    <w:tmpl w:val="F5B02114"/>
    <w:styleLink w:val="CurrentList1"/>
    <w:lvl w:ilvl="0">
      <w:start w:val="1"/>
      <w:numFmt w:val="bullet"/>
      <w:lvlText w:val=""/>
      <w:lvlJc w:val="left"/>
      <w:pPr>
        <w:ind w:left="720" w:hanging="360"/>
      </w:pPr>
      <w:rPr>
        <w:rFonts w:ascii="Symbol" w:hAnsi="Symbol" w:hint="default"/>
        <w:color w:val="76BE43" w:themeColor="accent1"/>
        <w:u w:val="none" w:color="76BE43" w:themeColor="accen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3202468C"/>
    <w:multiLevelType w:val="hybridMultilevel"/>
    <w:tmpl w:val="DC149690"/>
    <w:lvl w:ilvl="0" w:tplc="B97EC2EE">
      <w:start w:val="1"/>
      <w:numFmt w:val="decimal"/>
      <w:pStyle w:val="Tekstmetcijfers"/>
      <w:lvlText w:val="%1."/>
      <w:lvlJc w:val="left"/>
      <w:pPr>
        <w:ind w:left="360" w:hanging="360"/>
      </w:pPr>
      <w:rPr>
        <w:rFonts w:hint="default"/>
        <w:color w:val="76BE43" w:themeColor="accent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3BD3AC9"/>
    <w:multiLevelType w:val="multilevel"/>
    <w:tmpl w:val="9A68140E"/>
    <w:styleLink w:val="CurrentList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F0172BF"/>
    <w:multiLevelType w:val="hybridMultilevel"/>
    <w:tmpl w:val="7BC21CF6"/>
    <w:lvl w:ilvl="0" w:tplc="24C638E6">
      <w:start w:val="1"/>
      <w:numFmt w:val="decimal"/>
      <w:lvlText w:val="%1."/>
      <w:lvlJc w:val="left"/>
      <w:pPr>
        <w:ind w:left="360" w:hanging="360"/>
      </w:pPr>
      <w:rPr>
        <w:rFonts w:hint="default"/>
        <w:color w:val="76BE43" w:themeColor="accen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85278037">
    <w:abstractNumId w:val="10"/>
  </w:num>
  <w:num w:numId="2" w16cid:durableId="191386742">
    <w:abstractNumId w:val="13"/>
  </w:num>
  <w:num w:numId="3" w16cid:durableId="1783063000">
    <w:abstractNumId w:val="16"/>
  </w:num>
  <w:num w:numId="4" w16cid:durableId="2110540265">
    <w:abstractNumId w:val="15"/>
  </w:num>
  <w:num w:numId="5" w16cid:durableId="1910723551">
    <w:abstractNumId w:val="0"/>
  </w:num>
  <w:num w:numId="6" w16cid:durableId="466439120">
    <w:abstractNumId w:val="1"/>
  </w:num>
  <w:num w:numId="7" w16cid:durableId="1970283945">
    <w:abstractNumId w:val="2"/>
  </w:num>
  <w:num w:numId="8" w16cid:durableId="39523204">
    <w:abstractNumId w:val="3"/>
  </w:num>
  <w:num w:numId="9" w16cid:durableId="1062211226">
    <w:abstractNumId w:val="8"/>
  </w:num>
  <w:num w:numId="10" w16cid:durableId="1849709473">
    <w:abstractNumId w:val="4"/>
  </w:num>
  <w:num w:numId="11" w16cid:durableId="1176581550">
    <w:abstractNumId w:val="5"/>
  </w:num>
  <w:num w:numId="12" w16cid:durableId="779842343">
    <w:abstractNumId w:val="6"/>
  </w:num>
  <w:num w:numId="13" w16cid:durableId="735859592">
    <w:abstractNumId w:val="7"/>
  </w:num>
  <w:num w:numId="14" w16cid:durableId="668945876">
    <w:abstractNumId w:val="9"/>
  </w:num>
  <w:num w:numId="15" w16cid:durableId="996032452">
    <w:abstractNumId w:val="16"/>
    <w:lvlOverride w:ilvl="0">
      <w:startOverride w:val="1"/>
    </w:lvlOverride>
  </w:num>
  <w:num w:numId="16" w16cid:durableId="529875305">
    <w:abstractNumId w:val="14"/>
  </w:num>
  <w:num w:numId="17" w16cid:durableId="1021593674">
    <w:abstractNumId w:val="11"/>
  </w:num>
  <w:num w:numId="18" w16cid:durableId="133930930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CD6"/>
    <w:rsid w:val="00026DA9"/>
    <w:rsid w:val="000479FB"/>
    <w:rsid w:val="00056A4C"/>
    <w:rsid w:val="00057216"/>
    <w:rsid w:val="00061CFB"/>
    <w:rsid w:val="000718EA"/>
    <w:rsid w:val="00077442"/>
    <w:rsid w:val="000828F4"/>
    <w:rsid w:val="00087536"/>
    <w:rsid w:val="00087C00"/>
    <w:rsid w:val="00090A4B"/>
    <w:rsid w:val="00093B01"/>
    <w:rsid w:val="000A02E3"/>
    <w:rsid w:val="000A467A"/>
    <w:rsid w:val="000A500D"/>
    <w:rsid w:val="000A741B"/>
    <w:rsid w:val="000C7869"/>
    <w:rsid w:val="000D2B52"/>
    <w:rsid w:val="000D2EE5"/>
    <w:rsid w:val="00106E43"/>
    <w:rsid w:val="001102C3"/>
    <w:rsid w:val="001215EF"/>
    <w:rsid w:val="00166757"/>
    <w:rsid w:val="00180C82"/>
    <w:rsid w:val="001874E1"/>
    <w:rsid w:val="001B0D33"/>
    <w:rsid w:val="001B6D9A"/>
    <w:rsid w:val="001C1CCD"/>
    <w:rsid w:val="00226DBA"/>
    <w:rsid w:val="0022740C"/>
    <w:rsid w:val="00230521"/>
    <w:rsid w:val="002343A4"/>
    <w:rsid w:val="0023512E"/>
    <w:rsid w:val="002415D4"/>
    <w:rsid w:val="00252DF4"/>
    <w:rsid w:val="002755DF"/>
    <w:rsid w:val="00280445"/>
    <w:rsid w:val="00285BD4"/>
    <w:rsid w:val="002860F3"/>
    <w:rsid w:val="002925F1"/>
    <w:rsid w:val="002C607A"/>
    <w:rsid w:val="002D729D"/>
    <w:rsid w:val="002E2815"/>
    <w:rsid w:val="002E7C21"/>
    <w:rsid w:val="002E9969"/>
    <w:rsid w:val="002F2FE4"/>
    <w:rsid w:val="0030774F"/>
    <w:rsid w:val="003265CD"/>
    <w:rsid w:val="0033019C"/>
    <w:rsid w:val="00364991"/>
    <w:rsid w:val="0037172E"/>
    <w:rsid w:val="0037265C"/>
    <w:rsid w:val="003955D6"/>
    <w:rsid w:val="003A48D4"/>
    <w:rsid w:val="003B1726"/>
    <w:rsid w:val="003D1D76"/>
    <w:rsid w:val="003E4480"/>
    <w:rsid w:val="003E4D1B"/>
    <w:rsid w:val="003F2023"/>
    <w:rsid w:val="003F239C"/>
    <w:rsid w:val="004012BF"/>
    <w:rsid w:val="00402713"/>
    <w:rsid w:val="004239AF"/>
    <w:rsid w:val="004257B4"/>
    <w:rsid w:val="00450141"/>
    <w:rsid w:val="00454FE0"/>
    <w:rsid w:val="00485882"/>
    <w:rsid w:val="00486DCC"/>
    <w:rsid w:val="00491DF1"/>
    <w:rsid w:val="00492D99"/>
    <w:rsid w:val="00494C75"/>
    <w:rsid w:val="00495830"/>
    <w:rsid w:val="004A6CC0"/>
    <w:rsid w:val="004C2B2E"/>
    <w:rsid w:val="004D34AE"/>
    <w:rsid w:val="004E384D"/>
    <w:rsid w:val="004E480F"/>
    <w:rsid w:val="004F772D"/>
    <w:rsid w:val="00502A60"/>
    <w:rsid w:val="00506CE9"/>
    <w:rsid w:val="0052265D"/>
    <w:rsid w:val="00546056"/>
    <w:rsid w:val="005536C7"/>
    <w:rsid w:val="00565170"/>
    <w:rsid w:val="00566873"/>
    <w:rsid w:val="00572CB1"/>
    <w:rsid w:val="00573CFE"/>
    <w:rsid w:val="0058620C"/>
    <w:rsid w:val="0059073A"/>
    <w:rsid w:val="005912F7"/>
    <w:rsid w:val="00597262"/>
    <w:rsid w:val="005A5580"/>
    <w:rsid w:val="005C100D"/>
    <w:rsid w:val="005C7681"/>
    <w:rsid w:val="005E111B"/>
    <w:rsid w:val="005F4C9F"/>
    <w:rsid w:val="005F7518"/>
    <w:rsid w:val="00613B07"/>
    <w:rsid w:val="006173FB"/>
    <w:rsid w:val="00625235"/>
    <w:rsid w:val="00627B47"/>
    <w:rsid w:val="006539EC"/>
    <w:rsid w:val="00672032"/>
    <w:rsid w:val="00672576"/>
    <w:rsid w:val="006C5609"/>
    <w:rsid w:val="006C7D07"/>
    <w:rsid w:val="006D578C"/>
    <w:rsid w:val="006E34BB"/>
    <w:rsid w:val="006F0CA1"/>
    <w:rsid w:val="00720990"/>
    <w:rsid w:val="0072703D"/>
    <w:rsid w:val="007376BE"/>
    <w:rsid w:val="0075299D"/>
    <w:rsid w:val="0076204E"/>
    <w:rsid w:val="00772CA3"/>
    <w:rsid w:val="0078000A"/>
    <w:rsid w:val="00780505"/>
    <w:rsid w:val="007807D1"/>
    <w:rsid w:val="00780FAB"/>
    <w:rsid w:val="0079612D"/>
    <w:rsid w:val="00796644"/>
    <w:rsid w:val="007A1829"/>
    <w:rsid w:val="007A7FDC"/>
    <w:rsid w:val="007C4992"/>
    <w:rsid w:val="007D2BC8"/>
    <w:rsid w:val="007D7B4A"/>
    <w:rsid w:val="007E0D2B"/>
    <w:rsid w:val="007E4EB4"/>
    <w:rsid w:val="007E58B8"/>
    <w:rsid w:val="00807AEA"/>
    <w:rsid w:val="00835160"/>
    <w:rsid w:val="008404CE"/>
    <w:rsid w:val="00873BC8"/>
    <w:rsid w:val="00876CD6"/>
    <w:rsid w:val="008B487C"/>
    <w:rsid w:val="008C2CC3"/>
    <w:rsid w:val="008C7A54"/>
    <w:rsid w:val="008D3A8B"/>
    <w:rsid w:val="008F3748"/>
    <w:rsid w:val="009020DA"/>
    <w:rsid w:val="00914243"/>
    <w:rsid w:val="0091529F"/>
    <w:rsid w:val="00921035"/>
    <w:rsid w:val="00930DFB"/>
    <w:rsid w:val="00945777"/>
    <w:rsid w:val="0095246D"/>
    <w:rsid w:val="0098129A"/>
    <w:rsid w:val="009B2CC4"/>
    <w:rsid w:val="009B78EA"/>
    <w:rsid w:val="009D4E31"/>
    <w:rsid w:val="009E31E9"/>
    <w:rsid w:val="009E76B7"/>
    <w:rsid w:val="009F17D2"/>
    <w:rsid w:val="009F264C"/>
    <w:rsid w:val="00A00447"/>
    <w:rsid w:val="00A079F3"/>
    <w:rsid w:val="00A133F2"/>
    <w:rsid w:val="00A24215"/>
    <w:rsid w:val="00A31BE5"/>
    <w:rsid w:val="00A46F53"/>
    <w:rsid w:val="00A540F9"/>
    <w:rsid w:val="00A60557"/>
    <w:rsid w:val="00AC764D"/>
    <w:rsid w:val="00AE38B0"/>
    <w:rsid w:val="00B01B7D"/>
    <w:rsid w:val="00B34EF6"/>
    <w:rsid w:val="00B46A53"/>
    <w:rsid w:val="00B522E5"/>
    <w:rsid w:val="00B753C2"/>
    <w:rsid w:val="00BA48BF"/>
    <w:rsid w:val="00BA57D0"/>
    <w:rsid w:val="00BD00B9"/>
    <w:rsid w:val="00BD5AAB"/>
    <w:rsid w:val="00C14025"/>
    <w:rsid w:val="00C16AF9"/>
    <w:rsid w:val="00C229F7"/>
    <w:rsid w:val="00C371AD"/>
    <w:rsid w:val="00C638B9"/>
    <w:rsid w:val="00C70DAA"/>
    <w:rsid w:val="00C9413E"/>
    <w:rsid w:val="00CA60B3"/>
    <w:rsid w:val="00CC3AF6"/>
    <w:rsid w:val="00D03065"/>
    <w:rsid w:val="00D0697C"/>
    <w:rsid w:val="00D10CC7"/>
    <w:rsid w:val="00D43075"/>
    <w:rsid w:val="00D71B08"/>
    <w:rsid w:val="00D74EE0"/>
    <w:rsid w:val="00D81727"/>
    <w:rsid w:val="00D83433"/>
    <w:rsid w:val="00D87809"/>
    <w:rsid w:val="00D933A8"/>
    <w:rsid w:val="00D93EAB"/>
    <w:rsid w:val="00DA29B6"/>
    <w:rsid w:val="00DB328B"/>
    <w:rsid w:val="00DE5801"/>
    <w:rsid w:val="00E00733"/>
    <w:rsid w:val="00E07274"/>
    <w:rsid w:val="00E1094A"/>
    <w:rsid w:val="00E203A9"/>
    <w:rsid w:val="00E2046D"/>
    <w:rsid w:val="00E273BD"/>
    <w:rsid w:val="00E2793D"/>
    <w:rsid w:val="00E27D56"/>
    <w:rsid w:val="00E50625"/>
    <w:rsid w:val="00E61B61"/>
    <w:rsid w:val="00E64731"/>
    <w:rsid w:val="00E735A8"/>
    <w:rsid w:val="00EA4A97"/>
    <w:rsid w:val="00EA4DEE"/>
    <w:rsid w:val="00EB37C4"/>
    <w:rsid w:val="00EB66D9"/>
    <w:rsid w:val="00EC3510"/>
    <w:rsid w:val="00ED3DD0"/>
    <w:rsid w:val="00ED5002"/>
    <w:rsid w:val="00EE307D"/>
    <w:rsid w:val="00EF013B"/>
    <w:rsid w:val="00EF5564"/>
    <w:rsid w:val="00EF7175"/>
    <w:rsid w:val="00F1725D"/>
    <w:rsid w:val="00F40945"/>
    <w:rsid w:val="00F4368F"/>
    <w:rsid w:val="00F655AC"/>
    <w:rsid w:val="00F677A7"/>
    <w:rsid w:val="00F711C5"/>
    <w:rsid w:val="00F76969"/>
    <w:rsid w:val="00F94D93"/>
    <w:rsid w:val="00FA12B4"/>
    <w:rsid w:val="00FA19BB"/>
    <w:rsid w:val="00FB2F4A"/>
    <w:rsid w:val="00FB374D"/>
    <w:rsid w:val="00FB5D0A"/>
    <w:rsid w:val="00FE0C07"/>
    <w:rsid w:val="00FF7E3F"/>
    <w:rsid w:val="01F14306"/>
    <w:rsid w:val="03769B81"/>
    <w:rsid w:val="05E912FD"/>
    <w:rsid w:val="06EAC023"/>
    <w:rsid w:val="083B7AD5"/>
    <w:rsid w:val="08480E8C"/>
    <w:rsid w:val="1041D8D2"/>
    <w:rsid w:val="13CCA3DB"/>
    <w:rsid w:val="143EF144"/>
    <w:rsid w:val="161AE1DD"/>
    <w:rsid w:val="19433E78"/>
    <w:rsid w:val="1A0D9AE7"/>
    <w:rsid w:val="1DDD0129"/>
    <w:rsid w:val="1F354F5C"/>
    <w:rsid w:val="236BBBDD"/>
    <w:rsid w:val="249BB888"/>
    <w:rsid w:val="2D4B2EEB"/>
    <w:rsid w:val="2EA3A8E7"/>
    <w:rsid w:val="307A3DFF"/>
    <w:rsid w:val="39662D02"/>
    <w:rsid w:val="3DECCBA4"/>
    <w:rsid w:val="41488D6F"/>
    <w:rsid w:val="441454B3"/>
    <w:rsid w:val="469A6FB2"/>
    <w:rsid w:val="48E35CD3"/>
    <w:rsid w:val="4A92C3A4"/>
    <w:rsid w:val="4AF74EAE"/>
    <w:rsid w:val="4C738A81"/>
    <w:rsid w:val="4CEF2DFE"/>
    <w:rsid w:val="4D1E1A69"/>
    <w:rsid w:val="50A174EA"/>
    <w:rsid w:val="51D28D49"/>
    <w:rsid w:val="51F5B727"/>
    <w:rsid w:val="53A9C837"/>
    <w:rsid w:val="557A7482"/>
    <w:rsid w:val="58D838B0"/>
    <w:rsid w:val="595D2C9A"/>
    <w:rsid w:val="5DC62749"/>
    <w:rsid w:val="5FA4E04F"/>
    <w:rsid w:val="60B9E2D0"/>
    <w:rsid w:val="60F7A23A"/>
    <w:rsid w:val="6102112A"/>
    <w:rsid w:val="6210977A"/>
    <w:rsid w:val="684A328E"/>
    <w:rsid w:val="6B0D9608"/>
    <w:rsid w:val="705308E1"/>
    <w:rsid w:val="71E9CB9F"/>
    <w:rsid w:val="73814F3C"/>
    <w:rsid w:val="73E007D4"/>
    <w:rsid w:val="74BA6833"/>
    <w:rsid w:val="77F0F8FA"/>
    <w:rsid w:val="79EEA480"/>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1CC328"/>
  <w15:chartTrackingRefBased/>
  <w15:docId w15:val="{A080D088-1D28-4A88-B616-B558B1614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al"/>
    <w:qFormat/>
    <w:rsid w:val="007A7FDC"/>
    <w:rPr>
      <w:rFonts w:ascii="Verdana" w:hAnsi="Verdana"/>
      <w:color w:val="76BE43" w:themeColor="text2"/>
      <w:sz w:val="21"/>
    </w:rPr>
  </w:style>
  <w:style w:type="paragraph" w:styleId="Overskrift1">
    <w:name w:val="heading 1"/>
    <w:aliases w:val="Titel niveau 1"/>
    <w:basedOn w:val="Bodytekst"/>
    <w:next w:val="Bodytekst"/>
    <w:link w:val="Overskrift1Tegn"/>
    <w:uiPriority w:val="9"/>
    <w:qFormat/>
    <w:rsid w:val="004012BF"/>
    <w:pPr>
      <w:keepNext/>
      <w:keepLines/>
      <w:spacing w:before="280" w:after="120"/>
      <w:outlineLvl w:val="0"/>
    </w:pPr>
    <w:rPr>
      <w:rFonts w:eastAsiaTheme="majorEastAsia" w:cs="Times New Roman (Headings CS)"/>
      <w:b/>
      <w:caps/>
      <w:color w:val="76BE43" w:themeColor="accent1"/>
      <w:sz w:val="44"/>
      <w:szCs w:val="32"/>
    </w:rPr>
  </w:style>
  <w:style w:type="paragraph" w:styleId="Overskrift2">
    <w:name w:val="heading 2"/>
    <w:aliases w:val="Titel niveau 2"/>
    <w:basedOn w:val="Normal"/>
    <w:next w:val="Normal"/>
    <w:link w:val="Overskrift2Tegn"/>
    <w:uiPriority w:val="9"/>
    <w:unhideWhenUsed/>
    <w:rsid w:val="005A5580"/>
    <w:pPr>
      <w:keepNext/>
      <w:keepLines/>
      <w:spacing w:before="240" w:after="60"/>
      <w:outlineLvl w:val="1"/>
    </w:pPr>
    <w:rPr>
      <w:rFonts w:asciiTheme="majorHAnsi" w:eastAsiaTheme="majorEastAsia" w:hAnsiTheme="majorHAnsi" w:cstheme="majorBidi"/>
      <w:color w:val="76BE43" w:themeColor="accent1"/>
      <w:sz w:val="26"/>
      <w:szCs w:val="26"/>
    </w:rPr>
  </w:style>
  <w:style w:type="paragraph" w:styleId="Overskrift3">
    <w:name w:val="heading 3"/>
    <w:basedOn w:val="Normal"/>
    <w:next w:val="Normal"/>
    <w:link w:val="Overskrift3Tegn"/>
    <w:uiPriority w:val="9"/>
    <w:semiHidden/>
    <w:unhideWhenUsed/>
    <w:rsid w:val="00A24215"/>
    <w:pPr>
      <w:keepNext/>
      <w:keepLines/>
      <w:spacing w:before="40" w:after="0"/>
      <w:outlineLvl w:val="2"/>
    </w:pPr>
    <w:rPr>
      <w:rFonts w:asciiTheme="majorHAnsi" w:eastAsiaTheme="majorEastAsia" w:hAnsiTheme="majorHAnsi" w:cstheme="majorBidi"/>
      <w:color w:val="3A5E21" w:themeColor="accent1" w:themeShade="7F"/>
      <w:sz w:val="24"/>
      <w:szCs w:val="24"/>
    </w:rPr>
  </w:style>
  <w:style w:type="paragraph" w:styleId="Overskrift4">
    <w:name w:val="heading 4"/>
    <w:basedOn w:val="Normal"/>
    <w:next w:val="Normal"/>
    <w:link w:val="Overskrift4Tegn"/>
    <w:uiPriority w:val="9"/>
    <w:unhideWhenUsed/>
    <w:qFormat/>
    <w:rsid w:val="00EC3510"/>
    <w:pPr>
      <w:keepNext/>
      <w:keepLines/>
      <w:widowControl w:val="0"/>
      <w:autoSpaceDE w:val="0"/>
      <w:autoSpaceDN w:val="0"/>
      <w:spacing w:before="120" w:line="240" w:lineRule="auto"/>
      <w:outlineLvl w:val="3"/>
    </w:pPr>
    <w:rPr>
      <w:rFonts w:eastAsia="DengXian Light" w:cs="Times New Roman (Koppen CS)"/>
      <w:b/>
      <w:bCs/>
      <w:iCs/>
      <w:color w:val="C0D52F" w:themeColor="accent4"/>
      <w:sz w:val="22"/>
      <w:lang w:val="nl-NL"/>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Ingenmellomrom">
    <w:name w:val="No Spacing"/>
    <w:aliases w:val="Geen spatie"/>
    <w:uiPriority w:val="1"/>
    <w:qFormat/>
    <w:rsid w:val="007A7FDC"/>
    <w:pPr>
      <w:spacing w:after="0" w:line="240" w:lineRule="auto"/>
    </w:pPr>
    <w:rPr>
      <w:rFonts w:ascii="Verdana" w:hAnsi="Verdana" w:cs="Arial (Body CS)"/>
      <w:color w:val="1071B9" w:themeColor="accent2"/>
      <w:sz w:val="21"/>
    </w:rPr>
  </w:style>
  <w:style w:type="table" w:styleId="Tabellrutenett">
    <w:name w:val="Table Grid"/>
    <w:basedOn w:val="Vanligtabell"/>
    <w:uiPriority w:val="39"/>
    <w:rsid w:val="009B78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pptekst">
    <w:name w:val="header"/>
    <w:basedOn w:val="Normal"/>
    <w:link w:val="TopptekstTegn"/>
    <w:uiPriority w:val="99"/>
    <w:unhideWhenUsed/>
    <w:rsid w:val="0058620C"/>
    <w:pPr>
      <w:tabs>
        <w:tab w:val="center" w:pos="4513"/>
        <w:tab w:val="right" w:pos="9026"/>
      </w:tabs>
      <w:spacing w:after="0" w:line="240" w:lineRule="auto"/>
    </w:pPr>
  </w:style>
  <w:style w:type="character" w:customStyle="1" w:styleId="TopptekstTegn">
    <w:name w:val="Topptekst Tegn"/>
    <w:basedOn w:val="Standardskriftforavsnitt"/>
    <w:link w:val="Topptekst"/>
    <w:uiPriority w:val="99"/>
    <w:rsid w:val="0058620C"/>
  </w:style>
  <w:style w:type="paragraph" w:styleId="Bunntekst">
    <w:name w:val="footer"/>
    <w:basedOn w:val="Normal"/>
    <w:link w:val="BunntekstTegn"/>
    <w:uiPriority w:val="99"/>
    <w:unhideWhenUsed/>
    <w:rsid w:val="0058620C"/>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58620C"/>
  </w:style>
  <w:style w:type="character" w:styleId="Hyperkobling">
    <w:name w:val="Hyperlink"/>
    <w:basedOn w:val="Standardskriftforavsnitt"/>
    <w:uiPriority w:val="99"/>
    <w:unhideWhenUsed/>
    <w:rsid w:val="00077442"/>
    <w:rPr>
      <w:color w:val="76BE43" w:themeColor="hyperlink"/>
      <w:u w:val="single"/>
    </w:rPr>
  </w:style>
  <w:style w:type="character" w:styleId="Ulstomtale">
    <w:name w:val="Unresolved Mention"/>
    <w:basedOn w:val="Standardskriftforavsnitt"/>
    <w:uiPriority w:val="99"/>
    <w:semiHidden/>
    <w:unhideWhenUsed/>
    <w:rsid w:val="00077442"/>
    <w:rPr>
      <w:color w:val="605E5C"/>
      <w:shd w:val="clear" w:color="auto" w:fill="E1DFDD"/>
    </w:rPr>
  </w:style>
  <w:style w:type="paragraph" w:styleId="Tittel">
    <w:name w:val="Title"/>
    <w:basedOn w:val="Normal"/>
    <w:next w:val="Normal"/>
    <w:link w:val="TittelTegn"/>
    <w:uiPriority w:val="10"/>
    <w:rsid w:val="00077442"/>
    <w:pPr>
      <w:framePr w:hSpace="180" w:wrap="around" w:hAnchor="text" w:y="576"/>
      <w:spacing w:after="0" w:line="240" w:lineRule="auto"/>
    </w:pPr>
    <w:rPr>
      <w:b/>
      <w:bCs/>
      <w:sz w:val="40"/>
      <w:szCs w:val="40"/>
    </w:rPr>
  </w:style>
  <w:style w:type="character" w:customStyle="1" w:styleId="TittelTegn">
    <w:name w:val="Tittel Tegn"/>
    <w:basedOn w:val="Standardskriftforavsnitt"/>
    <w:link w:val="Tittel"/>
    <w:uiPriority w:val="10"/>
    <w:rsid w:val="00077442"/>
    <w:rPr>
      <w:rFonts w:ascii="Verdana" w:hAnsi="Verdana"/>
      <w:b/>
      <w:bCs/>
      <w:sz w:val="40"/>
      <w:szCs w:val="40"/>
    </w:rPr>
  </w:style>
  <w:style w:type="paragraph" w:styleId="Undertittel">
    <w:name w:val="Subtitle"/>
    <w:basedOn w:val="Bodytekst"/>
    <w:next w:val="Bodytekst"/>
    <w:link w:val="UndertittelTegn"/>
    <w:uiPriority w:val="11"/>
    <w:rsid w:val="00E735A8"/>
    <w:pPr>
      <w:framePr w:hSpace="180" w:wrap="around" w:hAnchor="text" w:y="576"/>
      <w:spacing w:after="0" w:line="240" w:lineRule="auto"/>
    </w:pPr>
    <w:rPr>
      <w:rFonts w:cs="Arial (Body CS)"/>
      <w:b/>
      <w:bCs/>
      <w:color w:val="76BE43" w:themeColor="accent1"/>
      <w:sz w:val="28"/>
      <w:szCs w:val="28"/>
    </w:rPr>
  </w:style>
  <w:style w:type="character" w:customStyle="1" w:styleId="UndertittelTegn">
    <w:name w:val="Undertittel Tegn"/>
    <w:basedOn w:val="Standardskriftforavsnitt"/>
    <w:link w:val="Undertittel"/>
    <w:uiPriority w:val="11"/>
    <w:rsid w:val="00E735A8"/>
    <w:rPr>
      <w:rFonts w:ascii="Verdana" w:hAnsi="Verdana" w:cs="Arial (Body CS)"/>
      <w:b/>
      <w:bCs/>
      <w:color w:val="76BE43" w:themeColor="accent1"/>
      <w:sz w:val="28"/>
      <w:szCs w:val="28"/>
    </w:rPr>
  </w:style>
  <w:style w:type="character" w:styleId="Fulgthyperkobling">
    <w:name w:val="FollowedHyperlink"/>
    <w:basedOn w:val="Standardskriftforavsnitt"/>
    <w:uiPriority w:val="99"/>
    <w:semiHidden/>
    <w:unhideWhenUsed/>
    <w:rsid w:val="00FE0C07"/>
    <w:rPr>
      <w:color w:val="76BE43" w:themeColor="followedHyperlink"/>
      <w:u w:val="single"/>
    </w:rPr>
  </w:style>
  <w:style w:type="character" w:customStyle="1" w:styleId="Overskrift1Tegn">
    <w:name w:val="Overskrift 1 Tegn"/>
    <w:aliases w:val="Titel niveau 1 Tegn"/>
    <w:basedOn w:val="Standardskriftforavsnitt"/>
    <w:link w:val="Overskrift1"/>
    <w:uiPriority w:val="9"/>
    <w:rsid w:val="004012BF"/>
    <w:rPr>
      <w:rFonts w:ascii="Verdana" w:eastAsiaTheme="majorEastAsia" w:hAnsi="Verdana" w:cs="Times New Roman (Headings CS)"/>
      <w:b/>
      <w:caps/>
      <w:color w:val="76BE43" w:themeColor="accent1"/>
      <w:sz w:val="44"/>
      <w:szCs w:val="32"/>
    </w:rPr>
  </w:style>
  <w:style w:type="paragraph" w:customStyle="1" w:styleId="Bodytekst">
    <w:name w:val="Bodytekst"/>
    <w:basedOn w:val="Normal"/>
    <w:qFormat/>
    <w:rsid w:val="00D74EE0"/>
    <w:pPr>
      <w:spacing w:before="40" w:after="280"/>
      <w:ind w:left="-426" w:right="-427"/>
    </w:pPr>
    <w:rPr>
      <w:color w:val="64594E" w:themeColor="accent6"/>
    </w:rPr>
  </w:style>
  <w:style w:type="paragraph" w:customStyle="1" w:styleId="Tekstmetbullets">
    <w:name w:val="Tekst met bullets"/>
    <w:basedOn w:val="Bodytekst"/>
    <w:qFormat/>
    <w:rsid w:val="00D74EE0"/>
    <w:pPr>
      <w:numPr>
        <w:numId w:val="1"/>
      </w:numPr>
      <w:spacing w:after="240"/>
      <w:ind w:left="0" w:hanging="284"/>
    </w:pPr>
    <w:rPr>
      <w:lang w:val="nl-NL"/>
    </w:rPr>
  </w:style>
  <w:style w:type="character" w:customStyle="1" w:styleId="Overskrift2Tegn">
    <w:name w:val="Overskrift 2 Tegn"/>
    <w:aliases w:val="Titel niveau 2 Tegn"/>
    <w:basedOn w:val="Standardskriftforavsnitt"/>
    <w:link w:val="Overskrift2"/>
    <w:uiPriority w:val="9"/>
    <w:rsid w:val="005A5580"/>
    <w:rPr>
      <w:rFonts w:asciiTheme="majorHAnsi" w:eastAsiaTheme="majorEastAsia" w:hAnsiTheme="majorHAnsi" w:cstheme="majorBidi"/>
      <w:color w:val="76BE43" w:themeColor="accent1"/>
      <w:sz w:val="26"/>
      <w:szCs w:val="26"/>
    </w:rPr>
  </w:style>
  <w:style w:type="paragraph" w:customStyle="1" w:styleId="Tekstmetletters">
    <w:name w:val="Tekst met letters"/>
    <w:basedOn w:val="Tekstmetnummers"/>
    <w:qFormat/>
    <w:rsid w:val="00D74EE0"/>
    <w:pPr>
      <w:ind w:left="0" w:right="-427"/>
    </w:pPr>
    <w:rPr>
      <w:color w:val="64594E" w:themeColor="accent6"/>
    </w:rPr>
  </w:style>
  <w:style w:type="paragraph" w:customStyle="1" w:styleId="Groet">
    <w:name w:val="Groet"/>
    <w:basedOn w:val="Bodytekst"/>
    <w:next w:val="Bodytekst"/>
    <w:qFormat/>
    <w:rsid w:val="00E27D56"/>
    <w:pPr>
      <w:spacing w:before="720" w:after="0"/>
    </w:pPr>
  </w:style>
  <w:style w:type="numbering" w:customStyle="1" w:styleId="CurrentList1">
    <w:name w:val="Current List1"/>
    <w:uiPriority w:val="99"/>
    <w:rsid w:val="00AE38B0"/>
    <w:pPr>
      <w:numPr>
        <w:numId w:val="2"/>
      </w:numPr>
    </w:pPr>
  </w:style>
  <w:style w:type="numbering" w:customStyle="1" w:styleId="CurrentList2">
    <w:name w:val="Current List2"/>
    <w:uiPriority w:val="99"/>
    <w:rsid w:val="00AE38B0"/>
    <w:pPr>
      <w:numPr>
        <w:numId w:val="4"/>
      </w:numPr>
    </w:pPr>
  </w:style>
  <w:style w:type="character" w:styleId="Svakutheving">
    <w:name w:val="Subtle Emphasis"/>
    <w:basedOn w:val="Standardskriftforavsnitt"/>
    <w:uiPriority w:val="19"/>
    <w:rsid w:val="00E735A8"/>
    <w:rPr>
      <w:i/>
      <w:iCs/>
      <w:color w:val="0991F1" w:themeColor="text1" w:themeTint="BF"/>
    </w:rPr>
  </w:style>
  <w:style w:type="paragraph" w:customStyle="1" w:styleId="Ondertitel1">
    <w:name w:val="Ondertitel1"/>
    <w:basedOn w:val="Overskrift1"/>
    <w:next w:val="Bodytekst"/>
    <w:qFormat/>
    <w:rsid w:val="00E735A8"/>
    <w:pPr>
      <w:spacing w:before="40"/>
    </w:pPr>
    <w:rPr>
      <w:caps w:val="0"/>
      <w:sz w:val="28"/>
    </w:rPr>
  </w:style>
  <w:style w:type="paragraph" w:customStyle="1" w:styleId="Kop1">
    <w:name w:val="Kop1"/>
    <w:basedOn w:val="Normal"/>
    <w:next w:val="Bodytekst"/>
    <w:qFormat/>
    <w:rsid w:val="00EC3510"/>
    <w:pPr>
      <w:keepNext/>
      <w:keepLines/>
      <w:spacing w:before="360" w:after="360" w:line="360" w:lineRule="exact"/>
      <w:ind w:left="907" w:hanging="907"/>
      <w:outlineLvl w:val="0"/>
    </w:pPr>
    <w:rPr>
      <w:rFonts w:eastAsia="DengXian Light" w:cs="Open Sans"/>
      <w:bCs/>
      <w:caps/>
      <w:color w:val="06609E" w:themeColor="text1"/>
      <w:sz w:val="32"/>
      <w:szCs w:val="36"/>
      <w:lang w:eastAsia="ja-JP"/>
    </w:rPr>
  </w:style>
  <w:style w:type="paragraph" w:customStyle="1" w:styleId="Stijl1">
    <w:name w:val="Stijl1"/>
    <w:basedOn w:val="Normal"/>
    <w:qFormat/>
    <w:rsid w:val="00914243"/>
    <w:pPr>
      <w:tabs>
        <w:tab w:val="left" w:pos="5954"/>
      </w:tabs>
    </w:pPr>
    <w:rPr>
      <w:szCs w:val="21"/>
      <w:lang w:val="nl-NL"/>
    </w:rPr>
  </w:style>
  <w:style w:type="paragraph" w:customStyle="1" w:styleId="Kop2">
    <w:name w:val="Kop2"/>
    <w:basedOn w:val="Normal"/>
    <w:next w:val="Bodytekst"/>
    <w:qFormat/>
    <w:rsid w:val="00EC3510"/>
    <w:pPr>
      <w:keepNext/>
      <w:keepLines/>
      <w:numPr>
        <w:ilvl w:val="1"/>
      </w:numPr>
      <w:spacing w:before="240" w:after="360" w:line="240" w:lineRule="auto"/>
      <w:ind w:left="907" w:hanging="907"/>
      <w:outlineLvl w:val="1"/>
    </w:pPr>
    <w:rPr>
      <w:rFonts w:eastAsia="DengXian Light" w:cs="Times New Roman (Koppen CS)"/>
      <w:b/>
      <w:bCs/>
      <w:caps/>
      <w:color w:val="1071B9" w:themeColor="accent2"/>
      <w:sz w:val="26"/>
      <w:szCs w:val="28"/>
    </w:rPr>
  </w:style>
  <w:style w:type="paragraph" w:customStyle="1" w:styleId="Kop3">
    <w:name w:val="Kop3"/>
    <w:basedOn w:val="Normal"/>
    <w:next w:val="Bodytekst"/>
    <w:qFormat/>
    <w:rsid w:val="00EC3510"/>
    <w:pPr>
      <w:keepNext/>
      <w:keepLines/>
      <w:widowControl w:val="0"/>
      <w:numPr>
        <w:ilvl w:val="2"/>
      </w:numPr>
      <w:autoSpaceDE w:val="0"/>
      <w:autoSpaceDN w:val="0"/>
      <w:spacing w:before="200" w:line="240" w:lineRule="auto"/>
      <w:ind w:left="907" w:hanging="907"/>
      <w:outlineLvl w:val="2"/>
    </w:pPr>
    <w:rPr>
      <w:rFonts w:eastAsia="DengXian Light" w:cs="Times New Roman (Koppen CS)"/>
      <w:b/>
      <w:bCs/>
      <w:caps/>
      <w:sz w:val="22"/>
      <w:lang w:val="nl-NL"/>
    </w:rPr>
  </w:style>
  <w:style w:type="character" w:customStyle="1" w:styleId="Overskrift3Tegn">
    <w:name w:val="Overskrift 3 Tegn"/>
    <w:basedOn w:val="Standardskriftforavsnitt"/>
    <w:link w:val="Overskrift3"/>
    <w:uiPriority w:val="9"/>
    <w:semiHidden/>
    <w:rsid w:val="00A24215"/>
    <w:rPr>
      <w:rFonts w:asciiTheme="majorHAnsi" w:eastAsiaTheme="majorEastAsia" w:hAnsiTheme="majorHAnsi" w:cstheme="majorBidi"/>
      <w:color w:val="3A5E21" w:themeColor="accent1" w:themeShade="7F"/>
      <w:sz w:val="24"/>
      <w:szCs w:val="24"/>
    </w:rPr>
  </w:style>
  <w:style w:type="character" w:customStyle="1" w:styleId="Overskrift4Tegn">
    <w:name w:val="Overskrift 4 Tegn"/>
    <w:basedOn w:val="Standardskriftforavsnitt"/>
    <w:link w:val="Overskrift4"/>
    <w:uiPriority w:val="9"/>
    <w:rsid w:val="00EC3510"/>
    <w:rPr>
      <w:rFonts w:ascii="Verdana" w:eastAsia="DengXian Light" w:hAnsi="Verdana" w:cs="Times New Roman (Koppen CS)"/>
      <w:b/>
      <w:bCs/>
      <w:iCs/>
      <w:color w:val="C0D52F" w:themeColor="accent4"/>
      <w:lang w:val="nl-NL"/>
    </w:rPr>
  </w:style>
  <w:style w:type="paragraph" w:customStyle="1" w:styleId="Tekstmetcijfers">
    <w:name w:val="Tekst met cijfers"/>
    <w:basedOn w:val="Tekstmetletters"/>
    <w:qFormat/>
    <w:rsid w:val="00D74EE0"/>
    <w:pPr>
      <w:numPr>
        <w:numId w:val="16"/>
      </w:numPr>
      <w:ind w:left="0"/>
    </w:pPr>
  </w:style>
  <w:style w:type="paragraph" w:customStyle="1" w:styleId="Tekstmetnummers">
    <w:name w:val="Tekst met nummers"/>
    <w:basedOn w:val="Normal"/>
    <w:rsid w:val="00EC3510"/>
    <w:pPr>
      <w:numPr>
        <w:numId w:val="1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4341762">
      <w:bodyDiv w:val="1"/>
      <w:marLeft w:val="0"/>
      <w:marRight w:val="0"/>
      <w:marTop w:val="0"/>
      <w:marBottom w:val="0"/>
      <w:divBdr>
        <w:top w:val="none" w:sz="0" w:space="0" w:color="auto"/>
        <w:left w:val="none" w:sz="0" w:space="0" w:color="auto"/>
        <w:bottom w:val="none" w:sz="0" w:space="0" w:color="auto"/>
        <w:right w:val="none" w:sz="0" w:space="0" w:color="auto"/>
      </w:divBdr>
    </w:div>
    <w:div w:id="709384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m@batteriretur.no"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fatima.boudjaoui@bebat.b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_rels/foot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indy.vanobbergen.ex\OneDrive%20-%20Bebat-Sortbat\Documents\Custom%20Office%20Templates\Sortbat%20-%20blanco%20document.dotx" TargetMode="External"/></Relationships>
</file>

<file path=word/theme/theme1.xml><?xml version="1.0" encoding="utf-8"?>
<a:theme xmlns:a="http://schemas.openxmlformats.org/drawingml/2006/main" name="Bebat thema 2022">
  <a:themeElements>
    <a:clrScheme name="Sortbat kleuren">
      <a:dk1>
        <a:srgbClr val="06609E"/>
      </a:dk1>
      <a:lt1>
        <a:srgbClr val="FFFFFF"/>
      </a:lt1>
      <a:dk2>
        <a:srgbClr val="76BE43"/>
      </a:dk2>
      <a:lt2>
        <a:srgbClr val="FFFFFF"/>
      </a:lt2>
      <a:accent1>
        <a:srgbClr val="76BE43"/>
      </a:accent1>
      <a:accent2>
        <a:srgbClr val="1071B9"/>
      </a:accent2>
      <a:accent3>
        <a:srgbClr val="9FCE6D"/>
      </a:accent3>
      <a:accent4>
        <a:srgbClr val="C0D52F"/>
      </a:accent4>
      <a:accent5>
        <a:srgbClr val="06609E"/>
      </a:accent5>
      <a:accent6>
        <a:srgbClr val="64594E"/>
      </a:accent6>
      <a:hlink>
        <a:srgbClr val="76BE43"/>
      </a:hlink>
      <a:folHlink>
        <a:srgbClr val="76BE43"/>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w="19050"/>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Bebat thema 2022" id="{E3C484EB-66E8-1940-B91F-23D78A88F69C}" vid="{1BD8871F-F384-F546-B828-2B139F9B6F7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BD0AAEBDDE706D49BFA0D0D40FD3BCBB" ma:contentTypeVersion="16" ma:contentTypeDescription="Opprett et nytt dokument." ma:contentTypeScope="" ma:versionID="b3108355e340b5ad843067418a1efe25">
  <xsd:schema xmlns:xsd="http://www.w3.org/2001/XMLSchema" xmlns:xs="http://www.w3.org/2001/XMLSchema" xmlns:p="http://schemas.microsoft.com/office/2006/metadata/properties" xmlns:ns2="164db052-4991-4153-ab3f-a0152e7f4083" xmlns:ns3="bc5866bc-f4ef-437b-93c3-3decdc3a8651" targetNamespace="http://schemas.microsoft.com/office/2006/metadata/properties" ma:root="true" ma:fieldsID="f5ea3a86a7ae56694381760212ca24af" ns2:_="" ns3:_="">
    <xsd:import namespace="164db052-4991-4153-ab3f-a0152e7f4083"/>
    <xsd:import namespace="bc5866bc-f4ef-437b-93c3-3decdc3a865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2:MediaServiceOCR" minOccurs="0"/>
                <xsd:element ref="ns3:SharedWithUsers" minOccurs="0"/>
                <xsd:element ref="ns3:SharedWithDetails" minOccurs="0"/>
                <xsd:element ref="ns2:Bilder"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4db052-4991-4153-ab3f-a0152e7f40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Bildemerkelapper" ma:readOnly="false" ma:fieldId="{5cf76f15-5ced-4ddc-b409-7134ff3c332f}" ma:taxonomyMulti="true" ma:sspId="f88e4522-dc3a-4713-bc23-a951c21c0c0a"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Bilder" ma:index="22" nillable="true" ma:displayName="Bilder" ma:format="Dropdown" ma:internalName="Bilder">
      <xsd:simpleType>
        <xsd:restriction base="dms:Text">
          <xsd:maxLength value="255"/>
        </xsd:restriction>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c5866bc-f4ef-437b-93c3-3decdc3a8651" elementFormDefault="qualified">
    <xsd:import namespace="http://schemas.microsoft.com/office/2006/documentManagement/types"/>
    <xsd:import namespace="http://schemas.microsoft.com/office/infopath/2007/PartnerControls"/>
    <xsd:element name="SharedWithUsers" ma:index="2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64db052-4991-4153-ab3f-a0152e7f4083">
      <Terms xmlns="http://schemas.microsoft.com/office/infopath/2007/PartnerControls"/>
    </lcf76f155ced4ddcb4097134ff3c332f>
    <Bilder xmlns="164db052-4991-4153-ab3f-a0152e7f408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607D1C6-D6B4-7445-A471-A95DA4B5EED8}">
  <ds:schemaRefs>
    <ds:schemaRef ds:uri="http://schemas.openxmlformats.org/officeDocument/2006/bibliography"/>
  </ds:schemaRefs>
</ds:datastoreItem>
</file>

<file path=customXml/itemProps2.xml><?xml version="1.0" encoding="utf-8"?>
<ds:datastoreItem xmlns:ds="http://schemas.openxmlformats.org/officeDocument/2006/customXml" ds:itemID="{7BDC953B-C8CD-40EA-8013-295098CC3A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4db052-4991-4153-ab3f-a0152e7f4083"/>
    <ds:schemaRef ds:uri="bc5866bc-f4ef-437b-93c3-3decdc3a86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9D23A8-DD3B-4696-9E56-E9619088694C}">
  <ds:schemaRefs>
    <ds:schemaRef ds:uri="http://schemas.microsoft.com/office/2006/metadata/properties"/>
    <ds:schemaRef ds:uri="http://schemas.microsoft.com/office/infopath/2007/PartnerControls"/>
    <ds:schemaRef ds:uri="164db052-4991-4153-ab3f-a0152e7f4083"/>
  </ds:schemaRefs>
</ds:datastoreItem>
</file>

<file path=customXml/itemProps4.xml><?xml version="1.0" encoding="utf-8"?>
<ds:datastoreItem xmlns:ds="http://schemas.openxmlformats.org/officeDocument/2006/customXml" ds:itemID="{B7298C6D-EC22-486C-962E-6FC3320C96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Sortbat - blanco document</Template>
  <TotalTime>34</TotalTime>
  <Pages>4</Pages>
  <Words>1350</Words>
  <Characters>7155</Characters>
  <Application>Microsoft Office Word</Application>
  <DocSecurity>0</DocSecurity>
  <Lines>59</Lines>
  <Paragraphs>16</Paragraphs>
  <ScaleCrop>false</ScaleCrop>
  <Company/>
  <LinksUpToDate>false</LinksUpToDate>
  <CharactersWithSpaces>8489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Vanobbergen</dc:creator>
  <cp:keywords/>
  <dc:description/>
  <cp:lastModifiedBy>Lars Petter Svendsen</cp:lastModifiedBy>
  <cp:revision>42</cp:revision>
  <cp:lastPrinted>2022-01-05T13:07:00Z</cp:lastPrinted>
  <dcterms:created xsi:type="dcterms:W3CDTF">2025-03-31T14:13:00Z</dcterms:created>
  <dcterms:modified xsi:type="dcterms:W3CDTF">2025-04-08T12:48:00Z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0x010100BD0AAEBDDE706D49BFA0D0D40FD3BCBB</vt:lpwstr>
  </property>
  <property fmtid="{D5CDD505-2E9C-101B-9397-08002B2CF9AE}" pid="3" name="MediaServiceImageTags">
    <vt:lpwstr/>
  </property>
</Properties>
</file>